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ACC" w:rsidRPr="002945B9" w:rsidRDefault="00FA4FAF" w:rsidP="002945B9">
      <w:pPr>
        <w:jc w:val="center"/>
        <w:rPr>
          <w:b/>
          <w:sz w:val="32"/>
          <w:szCs w:val="32"/>
        </w:rPr>
      </w:pPr>
      <w:r w:rsidRPr="008D18F2">
        <w:rPr>
          <w:b/>
          <w:sz w:val="32"/>
          <w:szCs w:val="32"/>
        </w:rPr>
        <w:t xml:space="preserve">Commercial Training </w:t>
      </w:r>
      <w:r w:rsidR="006A2302">
        <w:rPr>
          <w:b/>
          <w:sz w:val="32"/>
          <w:szCs w:val="32"/>
        </w:rPr>
        <w:t>8</w:t>
      </w:r>
      <w:r w:rsidR="0013237D">
        <w:rPr>
          <w:b/>
          <w:sz w:val="32"/>
          <w:szCs w:val="32"/>
        </w:rPr>
        <w:t>-</w:t>
      </w:r>
      <w:r w:rsidR="00AC6A24">
        <w:rPr>
          <w:b/>
          <w:sz w:val="32"/>
          <w:szCs w:val="32"/>
        </w:rPr>
        <w:t>23</w:t>
      </w:r>
      <w:r w:rsidR="006A2302">
        <w:rPr>
          <w:b/>
          <w:sz w:val="32"/>
          <w:szCs w:val="32"/>
        </w:rPr>
        <w:t>-</w:t>
      </w:r>
      <w:r w:rsidR="002212A3">
        <w:rPr>
          <w:b/>
          <w:sz w:val="32"/>
          <w:szCs w:val="32"/>
        </w:rPr>
        <w:t>16</w:t>
      </w:r>
    </w:p>
    <w:p w:rsidR="00AC1CA2" w:rsidRPr="00A21F21" w:rsidRDefault="00F21BAC" w:rsidP="000B3F64">
      <w:pPr>
        <w:rPr>
          <w:b/>
          <w:sz w:val="24"/>
          <w:szCs w:val="24"/>
          <w:u w:val="single"/>
        </w:rPr>
      </w:pPr>
      <w:r w:rsidRPr="00A21F21">
        <w:rPr>
          <w:b/>
          <w:sz w:val="24"/>
          <w:szCs w:val="24"/>
          <w:u w:val="single"/>
        </w:rPr>
        <w:t>Updates:</w:t>
      </w:r>
    </w:p>
    <w:p w:rsidR="007E613D" w:rsidRPr="00003712" w:rsidRDefault="004C0318" w:rsidP="00003712">
      <w:pPr>
        <w:rPr>
          <w:color w:val="000000" w:themeColor="text1"/>
        </w:rPr>
      </w:pPr>
      <w:r w:rsidRPr="00003712">
        <w:rPr>
          <w:b/>
          <w:color w:val="000000" w:themeColor="text1"/>
        </w:rPr>
        <w:t xml:space="preserve">There are </w:t>
      </w:r>
      <w:r w:rsidR="005F6F70" w:rsidRPr="00003712">
        <w:rPr>
          <w:b/>
          <w:color w:val="000000" w:themeColor="text1"/>
        </w:rPr>
        <w:t>3</w:t>
      </w:r>
      <w:r w:rsidR="00F57135" w:rsidRPr="00003712">
        <w:rPr>
          <w:b/>
          <w:color w:val="000000" w:themeColor="text1"/>
        </w:rPr>
        <w:t xml:space="preserve"> comprehensive trials available for qualifying companies</w:t>
      </w:r>
    </w:p>
    <w:p w:rsidR="0002593D" w:rsidRDefault="007E613D" w:rsidP="0002593D">
      <w:pPr>
        <w:pStyle w:val="ListParagraph"/>
        <w:numPr>
          <w:ilvl w:val="0"/>
          <w:numId w:val="6"/>
        </w:numPr>
        <w:rPr>
          <w:i/>
        </w:rPr>
      </w:pPr>
      <w:r w:rsidRPr="002C24BC">
        <w:rPr>
          <w:i/>
        </w:rPr>
        <w:t xml:space="preserve">At </w:t>
      </w:r>
      <w:r w:rsidR="00F57135" w:rsidRPr="002C24BC">
        <w:rPr>
          <w:i/>
        </w:rPr>
        <w:t xml:space="preserve">least 400 pieces of equipment and at least 1000 gallons of fuel consumed </w:t>
      </w:r>
      <w:r w:rsidR="00F57135" w:rsidRPr="002C24BC">
        <w:rPr>
          <w:i/>
          <w:u w:val="single"/>
        </w:rPr>
        <w:t>per m</w:t>
      </w:r>
      <w:r w:rsidRPr="002C24BC">
        <w:rPr>
          <w:i/>
          <w:u w:val="single"/>
        </w:rPr>
        <w:t>onth</w:t>
      </w:r>
      <w:r w:rsidRPr="002C24BC">
        <w:rPr>
          <w:i/>
        </w:rPr>
        <w:t xml:space="preserve"> and </w:t>
      </w:r>
      <w:r w:rsidRPr="002C24BC">
        <w:rPr>
          <w:i/>
          <w:u w:val="single"/>
        </w:rPr>
        <w:t>per piece of equipment</w:t>
      </w:r>
      <w:r w:rsidRPr="002C24BC">
        <w:rPr>
          <w:i/>
        </w:rPr>
        <w:t>.</w:t>
      </w:r>
    </w:p>
    <w:p w:rsidR="003741AE" w:rsidRPr="003741AE" w:rsidRDefault="003346CE" w:rsidP="003346CE">
      <w:pPr>
        <w:pStyle w:val="ListParagraph"/>
        <w:numPr>
          <w:ilvl w:val="0"/>
          <w:numId w:val="6"/>
        </w:numPr>
        <w:rPr>
          <w:i/>
        </w:rPr>
      </w:pPr>
      <w:r>
        <w:rPr>
          <w:b/>
          <w:color w:val="C00000"/>
        </w:rPr>
        <w:t>The next GDI 1 day workshop will be Saturday, November 19</w:t>
      </w:r>
      <w:r w:rsidR="00D636EA" w:rsidRPr="009A42BC">
        <w:rPr>
          <w:b/>
          <w:color w:val="C00000"/>
          <w:vertAlign w:val="superscript"/>
        </w:rPr>
        <w:t>th</w:t>
      </w:r>
      <w:r w:rsidR="00D636EA" w:rsidRPr="009A42BC">
        <w:rPr>
          <w:b/>
          <w:color w:val="C00000"/>
        </w:rPr>
        <w:t xml:space="preserve"> from 9am to 4pm at the GDI corporate office in Maple Grove, MN.</w:t>
      </w:r>
      <w:r>
        <w:t xml:space="preserve"> </w:t>
      </w:r>
      <w:r w:rsidR="00C67762">
        <w:t xml:space="preserve"> </w:t>
      </w:r>
      <w:hyperlink r:id="rId8" w:history="1">
        <w:r w:rsidR="00C67762" w:rsidRPr="003D632E">
          <w:rPr>
            <w:rStyle w:val="Hyperlink"/>
          </w:rPr>
          <w:t>http://becomeproworkshop.com</w:t>
        </w:r>
      </w:hyperlink>
      <w:r w:rsidR="00C67762">
        <w:t xml:space="preserve"> </w:t>
      </w:r>
    </w:p>
    <w:p w:rsidR="00003712" w:rsidRPr="00003712" w:rsidRDefault="00003712" w:rsidP="00003712">
      <w:pPr>
        <w:tabs>
          <w:tab w:val="left" w:pos="6990"/>
        </w:tabs>
        <w:rPr>
          <w:b/>
          <w:sz w:val="24"/>
          <w:szCs w:val="24"/>
          <w:u w:val="single"/>
        </w:rPr>
      </w:pPr>
      <w:r w:rsidRPr="00212C59">
        <w:rPr>
          <w:b/>
          <w:sz w:val="24"/>
          <w:szCs w:val="24"/>
          <w:u w:val="single"/>
        </w:rPr>
        <w:t>Questions, Comments, and Successes:</w:t>
      </w:r>
    </w:p>
    <w:p w:rsidR="00AB02AC" w:rsidRDefault="00CF2081" w:rsidP="00CF2081">
      <w:pPr>
        <w:pStyle w:val="ListParagraph"/>
        <w:numPr>
          <w:ilvl w:val="0"/>
          <w:numId w:val="1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>T</w:t>
      </w:r>
    </w:p>
    <w:p w:rsidR="009A3D87" w:rsidRPr="009131C3" w:rsidRDefault="000E5427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Fuel and Industry Related Info:</w:t>
      </w:r>
    </w:p>
    <w:p w:rsidR="000C02C5" w:rsidRDefault="002612F0" w:rsidP="00074618">
      <w:pPr>
        <w:rPr>
          <w:sz w:val="24"/>
          <w:szCs w:val="24"/>
        </w:rPr>
      </w:pPr>
      <w:r>
        <w:rPr>
          <w:sz w:val="24"/>
          <w:szCs w:val="24"/>
        </w:rPr>
        <w:t xml:space="preserve">Great </w:t>
      </w:r>
      <w:r w:rsidR="00AA2D6C">
        <w:rPr>
          <w:sz w:val="24"/>
          <w:szCs w:val="24"/>
        </w:rPr>
        <w:t xml:space="preserve">article </w:t>
      </w:r>
      <w:r w:rsidR="004F05AB">
        <w:rPr>
          <w:sz w:val="24"/>
          <w:szCs w:val="24"/>
        </w:rPr>
        <w:t>talking about reasons to consider hanging on to an older truck compared to buying new equipment</w:t>
      </w:r>
    </w:p>
    <w:p w:rsidR="004F05AB" w:rsidRDefault="004F05AB" w:rsidP="004F05AB">
      <w:pPr>
        <w:pStyle w:val="ListParagraph"/>
        <w:numPr>
          <w:ilvl w:val="0"/>
          <w:numId w:val="1"/>
        </w:numPr>
      </w:pPr>
      <w:hyperlink r:id="rId9" w:history="1">
        <w:r w:rsidRPr="00D26D2E">
          <w:rPr>
            <w:rStyle w:val="Hyperlink"/>
          </w:rPr>
          <w:t>http://www.overdriveonline.com/13-reasons-you-hang-on-to-that-old-truck/#</w:t>
        </w:r>
      </w:hyperlink>
      <w:r>
        <w:t xml:space="preserve"> </w:t>
      </w:r>
    </w:p>
    <w:p w:rsidR="004F05AB" w:rsidRDefault="004F05AB" w:rsidP="004F05AB">
      <w:pPr>
        <w:pStyle w:val="ListParagraph"/>
        <w:numPr>
          <w:ilvl w:val="1"/>
          <w:numId w:val="1"/>
        </w:numPr>
      </w:pPr>
      <w:r>
        <w:t>Point #1 and #2 – Having options and operating costs equal higher profit</w:t>
      </w:r>
    </w:p>
    <w:p w:rsidR="004F05AB" w:rsidRDefault="004F05AB" w:rsidP="004F05AB">
      <w:pPr>
        <w:pStyle w:val="ListParagraph"/>
        <w:numPr>
          <w:ilvl w:val="1"/>
          <w:numId w:val="1"/>
        </w:numPr>
      </w:pPr>
      <w:r>
        <w:t>Point #4 – Reliability – “Let’s not forget, warranty doesn’t cover lost revenue…not to mention that customers will be hesitant to deal with you if your equipment is unreliable.”</w:t>
      </w:r>
    </w:p>
    <w:p w:rsidR="004F05AB" w:rsidRDefault="004F05AB" w:rsidP="004F05AB">
      <w:pPr>
        <w:pStyle w:val="ListParagraph"/>
        <w:numPr>
          <w:ilvl w:val="1"/>
          <w:numId w:val="1"/>
        </w:numPr>
      </w:pPr>
      <w:r>
        <w:t>Xp3 helps to stay on the road, reduce costs, and increase profit</w:t>
      </w:r>
    </w:p>
    <w:p w:rsidR="004F05AB" w:rsidRDefault="004F05AB" w:rsidP="004F05AB">
      <w:r>
        <w:t>Interesting article on the greenhouse gas phase 2 requirements</w:t>
      </w:r>
    </w:p>
    <w:p w:rsidR="004F05AB" w:rsidRDefault="004F05AB" w:rsidP="004F05AB">
      <w:pPr>
        <w:pStyle w:val="ListParagraph"/>
        <w:numPr>
          <w:ilvl w:val="0"/>
          <w:numId w:val="1"/>
        </w:numPr>
      </w:pPr>
      <w:hyperlink r:id="rId10" w:history="1">
        <w:r w:rsidRPr="00D26D2E">
          <w:rPr>
            <w:rStyle w:val="Hyperlink"/>
          </w:rPr>
          <w:t>http://www.truckinginfo.com/channel/fuel-smarts/news/story/2016/08/dot-epa-release-phase-2-greenhouse-gas-emissions-regs.aspx</w:t>
        </w:r>
      </w:hyperlink>
      <w:r>
        <w:t xml:space="preserve"> </w:t>
      </w:r>
    </w:p>
    <w:p w:rsidR="004F05AB" w:rsidRDefault="00144529" w:rsidP="004F05AB">
      <w:pPr>
        <w:pStyle w:val="ListParagraph"/>
        <w:numPr>
          <w:ilvl w:val="1"/>
          <w:numId w:val="1"/>
        </w:numPr>
      </w:pPr>
      <w:r>
        <w:t>“</w:t>
      </w:r>
      <w:r>
        <w:t>They will cover semi-trucks, large pickups and vans, and all types of buses and work trucks in model years from 2021-2027.</w:t>
      </w:r>
      <w:r>
        <w:t>”</w:t>
      </w:r>
    </w:p>
    <w:p w:rsidR="000B5CC2" w:rsidRDefault="00144529" w:rsidP="00D33ECF">
      <w:pPr>
        <w:pStyle w:val="ListParagraph"/>
        <w:numPr>
          <w:ilvl w:val="1"/>
          <w:numId w:val="1"/>
        </w:numPr>
      </w:pPr>
      <w:r>
        <w:t>“</w:t>
      </w:r>
      <w:r>
        <w:t>When the standards are fully phased in, tractors in a tractor-trailer combination are expected to achieve up to 25% lower carbon dioxide emissions and fuel consumption than an equivalent tractor in 2018.</w:t>
      </w:r>
      <w:r>
        <w:t>”</w:t>
      </w:r>
    </w:p>
    <w:p w:rsidR="000B5CC2" w:rsidRDefault="000B5CC2" w:rsidP="00D33ECF">
      <w:r>
        <w:t>Review rec</w:t>
      </w:r>
      <w:r w:rsidR="00D144CD">
        <w:t>ent used oil analysis reports and note 42% soot reduction in latest August 2016 report</w:t>
      </w:r>
    </w:p>
    <w:p w:rsidR="000B5CC2" w:rsidRDefault="00B9739F" w:rsidP="00B9739F">
      <w:pPr>
        <w:pStyle w:val="ListParagraph"/>
        <w:numPr>
          <w:ilvl w:val="0"/>
          <w:numId w:val="1"/>
        </w:numPr>
      </w:pPr>
      <w:r>
        <w:t>Supplemental a</w:t>
      </w:r>
      <w:r w:rsidR="000B5CC2">
        <w:t>rticle</w:t>
      </w:r>
      <w:r>
        <w:t>s</w:t>
      </w:r>
      <w:r w:rsidR="000B5CC2">
        <w:t xml:space="preserve"> </w:t>
      </w:r>
      <w:r>
        <w:t>explain</w:t>
      </w:r>
      <w:r w:rsidR="000B5CC2">
        <w:t xml:space="preserve"> more about </w:t>
      </w:r>
      <w:r>
        <w:t>used oil analysis and soot</w:t>
      </w:r>
    </w:p>
    <w:p w:rsidR="00D33ECF" w:rsidRDefault="000B5CC2" w:rsidP="00B9739F">
      <w:pPr>
        <w:pStyle w:val="ListParagraph"/>
        <w:numPr>
          <w:ilvl w:val="1"/>
          <w:numId w:val="1"/>
        </w:numPr>
      </w:pPr>
      <w:hyperlink r:id="rId11" w:history="1">
        <w:r w:rsidRPr="00D26D2E">
          <w:rPr>
            <w:rStyle w:val="Hyperlink"/>
          </w:rPr>
          <w:t>http://www.machinerylubrication.com/Read/873/oil-tests</w:t>
        </w:r>
      </w:hyperlink>
      <w:r>
        <w:t xml:space="preserve"> </w:t>
      </w:r>
    </w:p>
    <w:p w:rsidR="00B9739F" w:rsidRDefault="00B9739F" w:rsidP="00B9739F">
      <w:pPr>
        <w:pStyle w:val="ListParagraph"/>
        <w:numPr>
          <w:ilvl w:val="1"/>
          <w:numId w:val="1"/>
        </w:numPr>
      </w:pPr>
      <w:hyperlink r:id="rId12" w:history="1">
        <w:r w:rsidRPr="00D26D2E">
          <w:rPr>
            <w:rStyle w:val="Hyperlink"/>
          </w:rPr>
          <w:t>http://www.landlinemag.com/Magazine/2010/May/BottomLine/Oil-analysis.aspx</w:t>
        </w:r>
      </w:hyperlink>
      <w:r>
        <w:t xml:space="preserve"> </w:t>
      </w:r>
    </w:p>
    <w:p w:rsidR="00FE1696" w:rsidRDefault="00FE1696" w:rsidP="00FE1696">
      <w:pPr>
        <w:pStyle w:val="ListParagraph"/>
        <w:numPr>
          <w:ilvl w:val="1"/>
          <w:numId w:val="1"/>
        </w:numPr>
      </w:pPr>
      <w:hyperlink r:id="rId13" w:history="1">
        <w:r w:rsidRPr="00D26D2E">
          <w:rPr>
            <w:rStyle w:val="Hyperlink"/>
          </w:rPr>
          <w:t>http://www.vehicleservicepros.com/article/10922127/excessive-soot-levels-in-oil-can-cause-engine-issues</w:t>
        </w:r>
      </w:hyperlink>
      <w:r>
        <w:t xml:space="preserve"> </w:t>
      </w:r>
    </w:p>
    <w:p w:rsidR="00634D27" w:rsidRDefault="00634D27" w:rsidP="00634D27">
      <w:pPr>
        <w:pStyle w:val="ListParagraph"/>
        <w:numPr>
          <w:ilvl w:val="1"/>
          <w:numId w:val="1"/>
        </w:numPr>
      </w:pPr>
      <w:hyperlink r:id="rId14" w:history="1">
        <w:r w:rsidRPr="00D26D2E">
          <w:rPr>
            <w:rStyle w:val="Hyperlink"/>
          </w:rPr>
          <w:t>http://hddeo.com/ImpactofSootinEngineOilonWear.html</w:t>
        </w:r>
      </w:hyperlink>
      <w:r>
        <w:t xml:space="preserve"> </w:t>
      </w:r>
    </w:p>
    <w:p w:rsidR="00634D27" w:rsidRDefault="00634D27" w:rsidP="00634D27">
      <w:pPr>
        <w:pStyle w:val="ListParagraph"/>
        <w:numPr>
          <w:ilvl w:val="2"/>
          <w:numId w:val="1"/>
        </w:numPr>
      </w:pPr>
      <w:r>
        <w:t>2</w:t>
      </w:r>
      <w:r w:rsidRPr="00634D27">
        <w:rPr>
          <w:vertAlign w:val="superscript"/>
        </w:rPr>
        <w:t>nd</w:t>
      </w:r>
      <w:r>
        <w:t xml:space="preserve"> paragraph – 3</w:t>
      </w:r>
      <w:r w:rsidRPr="00634D27">
        <w:rPr>
          <w:vertAlign w:val="superscript"/>
        </w:rPr>
        <w:t>rd</w:t>
      </w:r>
      <w:r>
        <w:t xml:space="preserve"> sentence - “</w:t>
      </w:r>
      <w:r>
        <w:t xml:space="preserve">The existence of soot </w:t>
      </w:r>
      <w:r>
        <w:t>signifies incomplete combustion…”</w:t>
      </w:r>
      <w:r w:rsidR="00DC68DA">
        <w:t xml:space="preserve">  Article also talks about how soot damages engines including abrasion.</w:t>
      </w:r>
    </w:p>
    <w:p w:rsidR="009A770C" w:rsidRPr="00F8198E" w:rsidRDefault="009A770C" w:rsidP="00F8198E">
      <w:pPr>
        <w:rPr>
          <w:b/>
          <w:sz w:val="24"/>
          <w:szCs w:val="24"/>
          <w:u w:val="single"/>
        </w:rPr>
      </w:pPr>
      <w:r w:rsidRPr="00F8198E">
        <w:rPr>
          <w:b/>
          <w:sz w:val="24"/>
          <w:szCs w:val="24"/>
          <w:u w:val="single"/>
        </w:rPr>
        <w:lastRenderedPageBreak/>
        <w:t>Sales Training:</w:t>
      </w:r>
    </w:p>
    <w:p w:rsidR="003A29ED" w:rsidRDefault="006412CB" w:rsidP="00E91A3B">
      <w:r>
        <w:t>8 techniques top sales professionals use when selling</w:t>
      </w:r>
      <w:r w:rsidR="003A29ED">
        <w:t xml:space="preserve"> </w:t>
      </w:r>
    </w:p>
    <w:p w:rsidR="00E91A3B" w:rsidRDefault="003A29ED" w:rsidP="003A29ED">
      <w:pPr>
        <w:pStyle w:val="ListParagraph"/>
        <w:numPr>
          <w:ilvl w:val="0"/>
          <w:numId w:val="1"/>
        </w:numPr>
      </w:pPr>
      <w:hyperlink r:id="rId15" w:history="1">
        <w:r w:rsidRPr="00D26D2E">
          <w:rPr>
            <w:rStyle w:val="Hyperlink"/>
          </w:rPr>
          <w:t>http://www.business.com/sales/8-pro-techniques-top-sales-professionals-use-when-selling/</w:t>
        </w:r>
      </w:hyperlink>
      <w:r>
        <w:t xml:space="preserve"> </w:t>
      </w:r>
    </w:p>
    <w:p w:rsidR="006412CB" w:rsidRDefault="006412CB" w:rsidP="006412CB">
      <w:pPr>
        <w:pStyle w:val="ListParagraph"/>
        <w:numPr>
          <w:ilvl w:val="0"/>
          <w:numId w:val="1"/>
        </w:numPr>
      </w:pPr>
      <w:r>
        <w:t>Turn Cold Calls into Warm Calls</w:t>
      </w:r>
    </w:p>
    <w:p w:rsidR="006412CB" w:rsidRDefault="006412CB" w:rsidP="006412CB">
      <w:pPr>
        <w:pStyle w:val="ListParagraph"/>
        <w:numPr>
          <w:ilvl w:val="1"/>
          <w:numId w:val="1"/>
        </w:numPr>
      </w:pPr>
      <w:r>
        <w:t>Companies who are nurtured (through contacts, info, social media, etc.) will make a 47% larger purchase than a client that is a “cold contact”.</w:t>
      </w:r>
    </w:p>
    <w:p w:rsidR="006412CB" w:rsidRDefault="006412CB" w:rsidP="006412CB">
      <w:pPr>
        <w:pStyle w:val="ListParagraph"/>
        <w:numPr>
          <w:ilvl w:val="1"/>
          <w:numId w:val="1"/>
        </w:numPr>
      </w:pPr>
      <w:r>
        <w:t>You can use the tools we share each week to leverage in your marketing</w:t>
      </w:r>
    </w:p>
    <w:p w:rsidR="006412CB" w:rsidRPr="006412CB" w:rsidRDefault="006412CB" w:rsidP="006412CB">
      <w:pPr>
        <w:pStyle w:val="ListParagraph"/>
        <w:numPr>
          <w:ilvl w:val="2"/>
          <w:numId w:val="1"/>
        </w:numPr>
        <w:rPr>
          <w:b/>
        </w:rPr>
      </w:pPr>
      <w:r w:rsidRPr="006412CB">
        <w:rPr>
          <w:b/>
        </w:rPr>
        <w:t xml:space="preserve">If you have a specific industry you would like more information about, please let me know and I will be sure to get resources you can share </w:t>
      </w:r>
    </w:p>
    <w:p w:rsidR="006412CB" w:rsidRDefault="006412CB" w:rsidP="006412CB">
      <w:pPr>
        <w:pStyle w:val="ListParagraph"/>
        <w:numPr>
          <w:ilvl w:val="0"/>
          <w:numId w:val="1"/>
        </w:numPr>
      </w:pPr>
      <w:r w:rsidRPr="006412CB">
        <w:rPr>
          <w:color w:val="C00000"/>
        </w:rPr>
        <w:t>This is an exceptional point</w:t>
      </w:r>
      <w:r>
        <w:t xml:space="preserve"> –&gt; Avoid Comparisons to Other Companies</w:t>
      </w:r>
      <w:r w:rsidR="001A20F5">
        <w:t xml:space="preserve"> (Products)</w:t>
      </w:r>
    </w:p>
    <w:p w:rsidR="006412CB" w:rsidRDefault="006412CB" w:rsidP="006412CB">
      <w:pPr>
        <w:pStyle w:val="ListParagraph"/>
        <w:numPr>
          <w:ilvl w:val="1"/>
          <w:numId w:val="1"/>
        </w:numPr>
      </w:pPr>
      <w:r>
        <w:t>As soon as you mention a “competitor” a customer starts thinking about another product.  You want them to focus on your solution exclusively!</w:t>
      </w:r>
    </w:p>
    <w:p w:rsidR="006412CB" w:rsidRDefault="006412CB" w:rsidP="006412CB">
      <w:pPr>
        <w:pStyle w:val="ListParagraph"/>
        <w:numPr>
          <w:ilvl w:val="1"/>
          <w:numId w:val="1"/>
        </w:numPr>
      </w:pPr>
      <w:r>
        <w:t>One way to do that is to consider doing a demonstration with only using Xp3</w:t>
      </w:r>
    </w:p>
    <w:p w:rsidR="006412CB" w:rsidRDefault="006412CB" w:rsidP="006412CB">
      <w:pPr>
        <w:pStyle w:val="ListParagraph"/>
        <w:numPr>
          <w:ilvl w:val="0"/>
          <w:numId w:val="1"/>
        </w:numPr>
      </w:pPr>
      <w:r>
        <w:t xml:space="preserve">Know how to close the deal – </w:t>
      </w:r>
    </w:p>
    <w:p w:rsidR="006412CB" w:rsidRDefault="00837727" w:rsidP="00837727">
      <w:pPr>
        <w:pStyle w:val="ListParagraph"/>
        <w:numPr>
          <w:ilvl w:val="1"/>
          <w:numId w:val="1"/>
        </w:numPr>
      </w:pPr>
      <w:r>
        <w:t>Critical component of this is to know the client’s needs and assess what “trial” gives them the best chance for success.</w:t>
      </w:r>
    </w:p>
    <w:p w:rsidR="00837727" w:rsidRDefault="00837727" w:rsidP="005A16A4">
      <w:pPr>
        <w:pStyle w:val="ListParagraph"/>
        <w:numPr>
          <w:ilvl w:val="2"/>
          <w:numId w:val="1"/>
        </w:numPr>
      </w:pPr>
      <w:r>
        <w:t>Know which benefits the customer is most interested in</w:t>
      </w:r>
      <w:r w:rsidR="005A16A4">
        <w:t xml:space="preserve">, so you can </w:t>
      </w:r>
      <w:r>
        <w:t>suggest a trial that gives the customer the best chance to experience and prove the benefits of Xp3.</w:t>
      </w:r>
    </w:p>
    <w:p w:rsidR="006412CB" w:rsidRDefault="00837727" w:rsidP="00837727">
      <w:pPr>
        <w:pStyle w:val="ListParagraph"/>
        <w:numPr>
          <w:ilvl w:val="3"/>
          <w:numId w:val="1"/>
        </w:numPr>
      </w:pPr>
      <w:r>
        <w:t>For some companies, you may be treating a bulk tanks</w:t>
      </w:r>
    </w:p>
    <w:p w:rsidR="00837727" w:rsidRDefault="00837727" w:rsidP="00837727">
      <w:pPr>
        <w:pStyle w:val="ListParagraph"/>
        <w:numPr>
          <w:ilvl w:val="3"/>
          <w:numId w:val="1"/>
        </w:numPr>
      </w:pPr>
      <w:r>
        <w:t>For some companies, you may treat individual vehicles/equipment</w:t>
      </w:r>
    </w:p>
    <w:p w:rsidR="006412CB" w:rsidRDefault="00F077A6" w:rsidP="006412CB">
      <w:pPr>
        <w:pStyle w:val="ListParagraph"/>
        <w:numPr>
          <w:ilvl w:val="0"/>
          <w:numId w:val="1"/>
        </w:numPr>
      </w:pPr>
      <w:r>
        <w:t xml:space="preserve">Be a story teller </w:t>
      </w:r>
      <w:r w:rsidRPr="001A20F5">
        <w:rPr>
          <w:b/>
          <w:color w:val="C00000"/>
        </w:rPr>
        <w:t>(and a story gatherer)</w:t>
      </w:r>
    </w:p>
    <w:p w:rsidR="00E91A3B" w:rsidRDefault="00E91A3B" w:rsidP="00E91A3B"/>
    <w:p w:rsidR="008A5E8F" w:rsidRDefault="008A5E8F" w:rsidP="008A5E8F">
      <w:r>
        <w:t xml:space="preserve">10 Ways to Boost Your Sales – </w:t>
      </w:r>
    </w:p>
    <w:p w:rsidR="008A5E8F" w:rsidRDefault="008A5E8F" w:rsidP="008A5E8F">
      <w:pPr>
        <w:pStyle w:val="ListParagraph"/>
        <w:numPr>
          <w:ilvl w:val="0"/>
          <w:numId w:val="1"/>
        </w:numPr>
      </w:pPr>
      <w:hyperlink r:id="rId16" w:history="1">
        <w:r w:rsidRPr="00D26D2E">
          <w:rPr>
            <w:rStyle w:val="Hyperlink"/>
          </w:rPr>
          <w:t>http://www.rainsalestraining.com/blog/how-to-increase-your-sales-success-with-these-sales-tips</w:t>
        </w:r>
      </w:hyperlink>
      <w:r>
        <w:t xml:space="preserve"> </w:t>
      </w:r>
    </w:p>
    <w:p w:rsidR="008A5E8F" w:rsidRDefault="008A5E8F" w:rsidP="008A5E8F">
      <w:pPr>
        <w:pStyle w:val="ListParagraph"/>
        <w:numPr>
          <w:ilvl w:val="0"/>
          <w:numId w:val="1"/>
        </w:numPr>
      </w:pPr>
      <w:r>
        <w:t>Manage your selling time</w:t>
      </w:r>
    </w:p>
    <w:p w:rsidR="008A5E8F" w:rsidRDefault="008A5E8F" w:rsidP="008A5E8F">
      <w:pPr>
        <w:pStyle w:val="ListParagraph"/>
        <w:numPr>
          <w:ilvl w:val="0"/>
          <w:numId w:val="1"/>
        </w:numPr>
      </w:pPr>
      <w:r>
        <w:t xml:space="preserve">Always be prospecting – </w:t>
      </w:r>
    </w:p>
    <w:p w:rsidR="008A5E8F" w:rsidRDefault="008A5E8F" w:rsidP="008A5E8F">
      <w:pPr>
        <w:pStyle w:val="ListParagraph"/>
        <w:numPr>
          <w:ilvl w:val="0"/>
          <w:numId w:val="1"/>
        </w:numPr>
      </w:pPr>
      <w:r>
        <w:t>Always have a next step (specific)</w:t>
      </w:r>
    </w:p>
    <w:p w:rsidR="008A5E8F" w:rsidRDefault="008A5E8F" w:rsidP="008A5E8F">
      <w:r>
        <w:t xml:space="preserve">This may be a great resource (I haven’t watched a webinar yet) - </w:t>
      </w:r>
      <w:hyperlink r:id="rId17" w:history="1">
        <w:r w:rsidRPr="00D26D2E">
          <w:rPr>
            <w:rStyle w:val="Hyperlink"/>
          </w:rPr>
          <w:t>http://www.rainsalestraining.com/resources/sales-webinars</w:t>
        </w:r>
      </w:hyperlink>
      <w:r>
        <w:t xml:space="preserve"> </w:t>
      </w:r>
    </w:p>
    <w:p w:rsidR="00701543" w:rsidRPr="00F5137F" w:rsidRDefault="00701543" w:rsidP="00701543">
      <w:bookmarkStart w:id="0" w:name="_GoBack"/>
      <w:bookmarkEnd w:id="0"/>
    </w:p>
    <w:sectPr w:rsidR="00701543" w:rsidRPr="00F513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ACF" w:rsidRDefault="00BC6ACF" w:rsidP="00BC6ACF">
      <w:pPr>
        <w:spacing w:after="0" w:line="240" w:lineRule="auto"/>
      </w:pPr>
      <w:r>
        <w:separator/>
      </w:r>
    </w:p>
  </w:endnote>
  <w:end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ACF" w:rsidRDefault="00BC6ACF" w:rsidP="00BC6ACF">
      <w:pPr>
        <w:spacing w:after="0" w:line="240" w:lineRule="auto"/>
      </w:pPr>
      <w:r>
        <w:separator/>
      </w:r>
    </w:p>
  </w:footnote>
  <w:foot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1637"/>
    <w:multiLevelType w:val="hybridMultilevel"/>
    <w:tmpl w:val="B6E8823E"/>
    <w:lvl w:ilvl="0" w:tplc="9F2A8A9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 w15:restartNumberingAfterBreak="0">
    <w:nsid w:val="0A3721F9"/>
    <w:multiLevelType w:val="hybridMultilevel"/>
    <w:tmpl w:val="CA2EF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628CC"/>
    <w:multiLevelType w:val="hybridMultilevel"/>
    <w:tmpl w:val="DE609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C1B37"/>
    <w:multiLevelType w:val="hybridMultilevel"/>
    <w:tmpl w:val="B28422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0768D1"/>
    <w:multiLevelType w:val="hybridMultilevel"/>
    <w:tmpl w:val="B7B07D88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AB5330"/>
    <w:multiLevelType w:val="hybridMultilevel"/>
    <w:tmpl w:val="10D66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325A9"/>
    <w:multiLevelType w:val="hybridMultilevel"/>
    <w:tmpl w:val="C1C4F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6C7C9B"/>
    <w:multiLevelType w:val="hybridMultilevel"/>
    <w:tmpl w:val="44D4D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BD00F4"/>
    <w:multiLevelType w:val="hybridMultilevel"/>
    <w:tmpl w:val="B332F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4E1E73"/>
    <w:multiLevelType w:val="hybridMultilevel"/>
    <w:tmpl w:val="CEBA3182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9636EC"/>
    <w:multiLevelType w:val="hybridMultilevel"/>
    <w:tmpl w:val="621A01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5"/>
  </w:num>
  <w:num w:numId="5">
    <w:abstractNumId w:val="7"/>
  </w:num>
  <w:num w:numId="6">
    <w:abstractNumId w:val="4"/>
  </w:num>
  <w:num w:numId="7">
    <w:abstractNumId w:val="1"/>
  </w:num>
  <w:num w:numId="8">
    <w:abstractNumId w:val="8"/>
  </w:num>
  <w:num w:numId="9">
    <w:abstractNumId w:val="3"/>
  </w:num>
  <w:num w:numId="10">
    <w:abstractNumId w:val="10"/>
  </w:num>
  <w:num w:numId="11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011D"/>
    <w:rsid w:val="000008BC"/>
    <w:rsid w:val="00002F88"/>
    <w:rsid w:val="000030A2"/>
    <w:rsid w:val="00003712"/>
    <w:rsid w:val="00003A90"/>
    <w:rsid w:val="00004F37"/>
    <w:rsid w:val="000054AE"/>
    <w:rsid w:val="000058C2"/>
    <w:rsid w:val="00006D15"/>
    <w:rsid w:val="000078BA"/>
    <w:rsid w:val="00010703"/>
    <w:rsid w:val="00013778"/>
    <w:rsid w:val="000145B8"/>
    <w:rsid w:val="00016438"/>
    <w:rsid w:val="000167B9"/>
    <w:rsid w:val="000178C5"/>
    <w:rsid w:val="00020ACC"/>
    <w:rsid w:val="00020F48"/>
    <w:rsid w:val="00022DE8"/>
    <w:rsid w:val="00023C8C"/>
    <w:rsid w:val="0002593D"/>
    <w:rsid w:val="00025F9F"/>
    <w:rsid w:val="000263E7"/>
    <w:rsid w:val="0002793E"/>
    <w:rsid w:val="00027DD6"/>
    <w:rsid w:val="000304D3"/>
    <w:rsid w:val="00032F0A"/>
    <w:rsid w:val="00035173"/>
    <w:rsid w:val="00035454"/>
    <w:rsid w:val="00035DED"/>
    <w:rsid w:val="00035EC6"/>
    <w:rsid w:val="00037233"/>
    <w:rsid w:val="00040144"/>
    <w:rsid w:val="0004041B"/>
    <w:rsid w:val="0004048F"/>
    <w:rsid w:val="00043879"/>
    <w:rsid w:val="0004595C"/>
    <w:rsid w:val="000461BC"/>
    <w:rsid w:val="00046E57"/>
    <w:rsid w:val="00050242"/>
    <w:rsid w:val="00053E00"/>
    <w:rsid w:val="0005471D"/>
    <w:rsid w:val="00054E94"/>
    <w:rsid w:val="0005506B"/>
    <w:rsid w:val="00056033"/>
    <w:rsid w:val="00061D76"/>
    <w:rsid w:val="00063D56"/>
    <w:rsid w:val="000646CE"/>
    <w:rsid w:val="00065D3E"/>
    <w:rsid w:val="000667A7"/>
    <w:rsid w:val="0006700A"/>
    <w:rsid w:val="0007176D"/>
    <w:rsid w:val="000717DB"/>
    <w:rsid w:val="00074618"/>
    <w:rsid w:val="00076A77"/>
    <w:rsid w:val="00077DB1"/>
    <w:rsid w:val="0008198A"/>
    <w:rsid w:val="00082B10"/>
    <w:rsid w:val="0008450C"/>
    <w:rsid w:val="000853F0"/>
    <w:rsid w:val="0008558A"/>
    <w:rsid w:val="00085F28"/>
    <w:rsid w:val="00086678"/>
    <w:rsid w:val="00087B9F"/>
    <w:rsid w:val="00090059"/>
    <w:rsid w:val="0009072B"/>
    <w:rsid w:val="0009075E"/>
    <w:rsid w:val="0009090F"/>
    <w:rsid w:val="00090B1A"/>
    <w:rsid w:val="00091D9F"/>
    <w:rsid w:val="00092741"/>
    <w:rsid w:val="000928E8"/>
    <w:rsid w:val="00092BE0"/>
    <w:rsid w:val="000942C8"/>
    <w:rsid w:val="0009451D"/>
    <w:rsid w:val="00097906"/>
    <w:rsid w:val="00097C72"/>
    <w:rsid w:val="00097FCE"/>
    <w:rsid w:val="000A092B"/>
    <w:rsid w:val="000A1107"/>
    <w:rsid w:val="000A130B"/>
    <w:rsid w:val="000A369F"/>
    <w:rsid w:val="000A5680"/>
    <w:rsid w:val="000A58FD"/>
    <w:rsid w:val="000A65E0"/>
    <w:rsid w:val="000A6A6E"/>
    <w:rsid w:val="000A7C4B"/>
    <w:rsid w:val="000B00E4"/>
    <w:rsid w:val="000B01F3"/>
    <w:rsid w:val="000B08B1"/>
    <w:rsid w:val="000B1508"/>
    <w:rsid w:val="000B21FA"/>
    <w:rsid w:val="000B3F64"/>
    <w:rsid w:val="000B5CC2"/>
    <w:rsid w:val="000B615F"/>
    <w:rsid w:val="000B68DE"/>
    <w:rsid w:val="000B7017"/>
    <w:rsid w:val="000C00C3"/>
    <w:rsid w:val="000C02C5"/>
    <w:rsid w:val="000C08A2"/>
    <w:rsid w:val="000C228D"/>
    <w:rsid w:val="000C243C"/>
    <w:rsid w:val="000C5027"/>
    <w:rsid w:val="000C57C6"/>
    <w:rsid w:val="000C5C37"/>
    <w:rsid w:val="000C6006"/>
    <w:rsid w:val="000C6499"/>
    <w:rsid w:val="000C6E84"/>
    <w:rsid w:val="000C735D"/>
    <w:rsid w:val="000C7864"/>
    <w:rsid w:val="000D14D2"/>
    <w:rsid w:val="000D1D3D"/>
    <w:rsid w:val="000D2743"/>
    <w:rsid w:val="000D2748"/>
    <w:rsid w:val="000D3120"/>
    <w:rsid w:val="000D6CBF"/>
    <w:rsid w:val="000D7CD0"/>
    <w:rsid w:val="000E069C"/>
    <w:rsid w:val="000E0C5A"/>
    <w:rsid w:val="000E132A"/>
    <w:rsid w:val="000E2C84"/>
    <w:rsid w:val="000E2CF3"/>
    <w:rsid w:val="000E2F2C"/>
    <w:rsid w:val="000E3E20"/>
    <w:rsid w:val="000E5427"/>
    <w:rsid w:val="000E5FB1"/>
    <w:rsid w:val="000E62AC"/>
    <w:rsid w:val="000E758F"/>
    <w:rsid w:val="000F0756"/>
    <w:rsid w:val="000F10B3"/>
    <w:rsid w:val="000F329D"/>
    <w:rsid w:val="000F3FE4"/>
    <w:rsid w:val="000F41EF"/>
    <w:rsid w:val="000F51F9"/>
    <w:rsid w:val="000F6D09"/>
    <w:rsid w:val="000F72DC"/>
    <w:rsid w:val="0010159C"/>
    <w:rsid w:val="00103553"/>
    <w:rsid w:val="00103DD8"/>
    <w:rsid w:val="00104652"/>
    <w:rsid w:val="00105177"/>
    <w:rsid w:val="0010565F"/>
    <w:rsid w:val="00105CFF"/>
    <w:rsid w:val="00106C51"/>
    <w:rsid w:val="00110873"/>
    <w:rsid w:val="00110A1B"/>
    <w:rsid w:val="00111E0C"/>
    <w:rsid w:val="001124B8"/>
    <w:rsid w:val="001131AA"/>
    <w:rsid w:val="001146C8"/>
    <w:rsid w:val="00114B70"/>
    <w:rsid w:val="00114E3B"/>
    <w:rsid w:val="00114F19"/>
    <w:rsid w:val="00115A4C"/>
    <w:rsid w:val="00115FF0"/>
    <w:rsid w:val="001165CA"/>
    <w:rsid w:val="00120400"/>
    <w:rsid w:val="00120C18"/>
    <w:rsid w:val="001215BB"/>
    <w:rsid w:val="0012345C"/>
    <w:rsid w:val="00123D9B"/>
    <w:rsid w:val="00126883"/>
    <w:rsid w:val="001314EF"/>
    <w:rsid w:val="0013237D"/>
    <w:rsid w:val="0013252C"/>
    <w:rsid w:val="001337B2"/>
    <w:rsid w:val="0013469C"/>
    <w:rsid w:val="00135027"/>
    <w:rsid w:val="00135C37"/>
    <w:rsid w:val="00136A98"/>
    <w:rsid w:val="00136CD2"/>
    <w:rsid w:val="00140C01"/>
    <w:rsid w:val="0014161B"/>
    <w:rsid w:val="00141905"/>
    <w:rsid w:val="001433D6"/>
    <w:rsid w:val="00143647"/>
    <w:rsid w:val="00143B16"/>
    <w:rsid w:val="00144529"/>
    <w:rsid w:val="00144CD8"/>
    <w:rsid w:val="00145938"/>
    <w:rsid w:val="00145C1A"/>
    <w:rsid w:val="00146142"/>
    <w:rsid w:val="0014719A"/>
    <w:rsid w:val="00147326"/>
    <w:rsid w:val="00147EE2"/>
    <w:rsid w:val="00150391"/>
    <w:rsid w:val="0015071D"/>
    <w:rsid w:val="00151C33"/>
    <w:rsid w:val="00151ED3"/>
    <w:rsid w:val="00152972"/>
    <w:rsid w:val="00154264"/>
    <w:rsid w:val="00154A60"/>
    <w:rsid w:val="00154E5E"/>
    <w:rsid w:val="0015552C"/>
    <w:rsid w:val="0015595C"/>
    <w:rsid w:val="00155BA3"/>
    <w:rsid w:val="00156046"/>
    <w:rsid w:val="00156B05"/>
    <w:rsid w:val="00156C4B"/>
    <w:rsid w:val="00156D37"/>
    <w:rsid w:val="001571F7"/>
    <w:rsid w:val="00157CBF"/>
    <w:rsid w:val="00157DAC"/>
    <w:rsid w:val="00160284"/>
    <w:rsid w:val="0016078E"/>
    <w:rsid w:val="001607DE"/>
    <w:rsid w:val="00160949"/>
    <w:rsid w:val="001610E8"/>
    <w:rsid w:val="00162D4F"/>
    <w:rsid w:val="001641F9"/>
    <w:rsid w:val="00165B33"/>
    <w:rsid w:val="00165BCA"/>
    <w:rsid w:val="00166546"/>
    <w:rsid w:val="00166B4D"/>
    <w:rsid w:val="00167A12"/>
    <w:rsid w:val="001706C3"/>
    <w:rsid w:val="00170A17"/>
    <w:rsid w:val="00171AE7"/>
    <w:rsid w:val="00172031"/>
    <w:rsid w:val="0017216A"/>
    <w:rsid w:val="001724AF"/>
    <w:rsid w:val="00172B20"/>
    <w:rsid w:val="00173B28"/>
    <w:rsid w:val="00176E33"/>
    <w:rsid w:val="00177197"/>
    <w:rsid w:val="00177D9A"/>
    <w:rsid w:val="00180A68"/>
    <w:rsid w:val="00180AEF"/>
    <w:rsid w:val="00181621"/>
    <w:rsid w:val="00182DA2"/>
    <w:rsid w:val="001849FC"/>
    <w:rsid w:val="00186A66"/>
    <w:rsid w:val="001918BC"/>
    <w:rsid w:val="00192452"/>
    <w:rsid w:val="0019296D"/>
    <w:rsid w:val="00192D07"/>
    <w:rsid w:val="00193A34"/>
    <w:rsid w:val="00194C19"/>
    <w:rsid w:val="00195CB8"/>
    <w:rsid w:val="00195D63"/>
    <w:rsid w:val="00196F9E"/>
    <w:rsid w:val="0019747F"/>
    <w:rsid w:val="001A00CB"/>
    <w:rsid w:val="001A20F5"/>
    <w:rsid w:val="001A210D"/>
    <w:rsid w:val="001A24EE"/>
    <w:rsid w:val="001A2C0E"/>
    <w:rsid w:val="001A3BB0"/>
    <w:rsid w:val="001A3EE7"/>
    <w:rsid w:val="001A4243"/>
    <w:rsid w:val="001A5E36"/>
    <w:rsid w:val="001A6EE7"/>
    <w:rsid w:val="001A73E7"/>
    <w:rsid w:val="001B0BAB"/>
    <w:rsid w:val="001B39C4"/>
    <w:rsid w:val="001B559A"/>
    <w:rsid w:val="001B56FE"/>
    <w:rsid w:val="001B6E8B"/>
    <w:rsid w:val="001C11FA"/>
    <w:rsid w:val="001C20AC"/>
    <w:rsid w:val="001C30D5"/>
    <w:rsid w:val="001C334E"/>
    <w:rsid w:val="001C363F"/>
    <w:rsid w:val="001C4B3F"/>
    <w:rsid w:val="001C57FE"/>
    <w:rsid w:val="001C5AEA"/>
    <w:rsid w:val="001C674B"/>
    <w:rsid w:val="001D0AED"/>
    <w:rsid w:val="001D1348"/>
    <w:rsid w:val="001D2CEA"/>
    <w:rsid w:val="001D3E67"/>
    <w:rsid w:val="001D5CC0"/>
    <w:rsid w:val="001D6B68"/>
    <w:rsid w:val="001D6BD9"/>
    <w:rsid w:val="001D70DE"/>
    <w:rsid w:val="001E1593"/>
    <w:rsid w:val="001E172C"/>
    <w:rsid w:val="001E2341"/>
    <w:rsid w:val="001E2BF4"/>
    <w:rsid w:val="001E31DF"/>
    <w:rsid w:val="001E3DC6"/>
    <w:rsid w:val="001E49F7"/>
    <w:rsid w:val="001E5924"/>
    <w:rsid w:val="001E5A9B"/>
    <w:rsid w:val="001E5EC3"/>
    <w:rsid w:val="001E6F08"/>
    <w:rsid w:val="001E73F9"/>
    <w:rsid w:val="001E797F"/>
    <w:rsid w:val="001F05DF"/>
    <w:rsid w:val="001F0898"/>
    <w:rsid w:val="001F09F3"/>
    <w:rsid w:val="001F0BA7"/>
    <w:rsid w:val="001F1067"/>
    <w:rsid w:val="001F10B7"/>
    <w:rsid w:val="001F2A09"/>
    <w:rsid w:val="001F2D17"/>
    <w:rsid w:val="001F2E6B"/>
    <w:rsid w:val="001F4364"/>
    <w:rsid w:val="001F46EB"/>
    <w:rsid w:val="001F6877"/>
    <w:rsid w:val="001F6EA2"/>
    <w:rsid w:val="00200530"/>
    <w:rsid w:val="00200CF1"/>
    <w:rsid w:val="002013AA"/>
    <w:rsid w:val="00201ABC"/>
    <w:rsid w:val="00205957"/>
    <w:rsid w:val="002066C3"/>
    <w:rsid w:val="00206D80"/>
    <w:rsid w:val="00207927"/>
    <w:rsid w:val="00210729"/>
    <w:rsid w:val="00211D59"/>
    <w:rsid w:val="00211F07"/>
    <w:rsid w:val="00212378"/>
    <w:rsid w:val="00212C59"/>
    <w:rsid w:val="00212C92"/>
    <w:rsid w:val="002138A3"/>
    <w:rsid w:val="00213A08"/>
    <w:rsid w:val="00215533"/>
    <w:rsid w:val="00216D4A"/>
    <w:rsid w:val="00217361"/>
    <w:rsid w:val="00217BBC"/>
    <w:rsid w:val="002208CA"/>
    <w:rsid w:val="002212A3"/>
    <w:rsid w:val="00222B91"/>
    <w:rsid w:val="002231B0"/>
    <w:rsid w:val="0022589A"/>
    <w:rsid w:val="00225D0B"/>
    <w:rsid w:val="00225F79"/>
    <w:rsid w:val="00230EC1"/>
    <w:rsid w:val="00231504"/>
    <w:rsid w:val="0023249C"/>
    <w:rsid w:val="0023408F"/>
    <w:rsid w:val="002340D7"/>
    <w:rsid w:val="00234F13"/>
    <w:rsid w:val="002352F7"/>
    <w:rsid w:val="00235877"/>
    <w:rsid w:val="002364DE"/>
    <w:rsid w:val="0023734B"/>
    <w:rsid w:val="0024090D"/>
    <w:rsid w:val="00241BCC"/>
    <w:rsid w:val="00243A0E"/>
    <w:rsid w:val="00243B88"/>
    <w:rsid w:val="0024470B"/>
    <w:rsid w:val="00244DD0"/>
    <w:rsid w:val="00244F1C"/>
    <w:rsid w:val="00247D72"/>
    <w:rsid w:val="00251A51"/>
    <w:rsid w:val="00251FD9"/>
    <w:rsid w:val="00253060"/>
    <w:rsid w:val="00254261"/>
    <w:rsid w:val="00257257"/>
    <w:rsid w:val="002575E3"/>
    <w:rsid w:val="00257E8B"/>
    <w:rsid w:val="00260479"/>
    <w:rsid w:val="00260E6A"/>
    <w:rsid w:val="002612F0"/>
    <w:rsid w:val="00261BA7"/>
    <w:rsid w:val="002635BE"/>
    <w:rsid w:val="002638C2"/>
    <w:rsid w:val="002653E8"/>
    <w:rsid w:val="00265E28"/>
    <w:rsid w:val="00266CDC"/>
    <w:rsid w:val="00266E48"/>
    <w:rsid w:val="00270A1C"/>
    <w:rsid w:val="00273667"/>
    <w:rsid w:val="002739EE"/>
    <w:rsid w:val="0027640F"/>
    <w:rsid w:val="002765C0"/>
    <w:rsid w:val="00282AEC"/>
    <w:rsid w:val="0028332D"/>
    <w:rsid w:val="002844F8"/>
    <w:rsid w:val="00285363"/>
    <w:rsid w:val="0028649D"/>
    <w:rsid w:val="002869BB"/>
    <w:rsid w:val="00286E59"/>
    <w:rsid w:val="0028739A"/>
    <w:rsid w:val="002876E6"/>
    <w:rsid w:val="002878E9"/>
    <w:rsid w:val="00287AC2"/>
    <w:rsid w:val="0029222B"/>
    <w:rsid w:val="002938DC"/>
    <w:rsid w:val="002940CB"/>
    <w:rsid w:val="002945B9"/>
    <w:rsid w:val="00294A93"/>
    <w:rsid w:val="00295032"/>
    <w:rsid w:val="002952D0"/>
    <w:rsid w:val="00296222"/>
    <w:rsid w:val="002A0304"/>
    <w:rsid w:val="002A14EE"/>
    <w:rsid w:val="002A18BA"/>
    <w:rsid w:val="002A1C2B"/>
    <w:rsid w:val="002A3084"/>
    <w:rsid w:val="002A33EC"/>
    <w:rsid w:val="002A4A84"/>
    <w:rsid w:val="002A5084"/>
    <w:rsid w:val="002A5182"/>
    <w:rsid w:val="002A5417"/>
    <w:rsid w:val="002B08AD"/>
    <w:rsid w:val="002B11A5"/>
    <w:rsid w:val="002B4072"/>
    <w:rsid w:val="002B436B"/>
    <w:rsid w:val="002B4D2C"/>
    <w:rsid w:val="002C044E"/>
    <w:rsid w:val="002C059E"/>
    <w:rsid w:val="002C113B"/>
    <w:rsid w:val="002C1B37"/>
    <w:rsid w:val="002C24BC"/>
    <w:rsid w:val="002C4C50"/>
    <w:rsid w:val="002C53E5"/>
    <w:rsid w:val="002C5AA2"/>
    <w:rsid w:val="002C70CB"/>
    <w:rsid w:val="002C7231"/>
    <w:rsid w:val="002D0A71"/>
    <w:rsid w:val="002D2DCD"/>
    <w:rsid w:val="002D33C0"/>
    <w:rsid w:val="002D453D"/>
    <w:rsid w:val="002D4B66"/>
    <w:rsid w:val="002D555C"/>
    <w:rsid w:val="002D58A7"/>
    <w:rsid w:val="002D613B"/>
    <w:rsid w:val="002D6570"/>
    <w:rsid w:val="002D67C9"/>
    <w:rsid w:val="002D6C5E"/>
    <w:rsid w:val="002D7026"/>
    <w:rsid w:val="002D70D0"/>
    <w:rsid w:val="002E0940"/>
    <w:rsid w:val="002E1933"/>
    <w:rsid w:val="002E1CDF"/>
    <w:rsid w:val="002E6622"/>
    <w:rsid w:val="002E6B41"/>
    <w:rsid w:val="002F0620"/>
    <w:rsid w:val="002F0F92"/>
    <w:rsid w:val="002F1309"/>
    <w:rsid w:val="002F15B0"/>
    <w:rsid w:val="002F4859"/>
    <w:rsid w:val="002F75E2"/>
    <w:rsid w:val="00302011"/>
    <w:rsid w:val="003022CF"/>
    <w:rsid w:val="00302F91"/>
    <w:rsid w:val="003032F0"/>
    <w:rsid w:val="00304220"/>
    <w:rsid w:val="00304740"/>
    <w:rsid w:val="003052B0"/>
    <w:rsid w:val="00305F46"/>
    <w:rsid w:val="003074AA"/>
    <w:rsid w:val="00312353"/>
    <w:rsid w:val="00312733"/>
    <w:rsid w:val="00312D6B"/>
    <w:rsid w:val="00313836"/>
    <w:rsid w:val="00314D82"/>
    <w:rsid w:val="00315993"/>
    <w:rsid w:val="00315DBC"/>
    <w:rsid w:val="00315E1B"/>
    <w:rsid w:val="00316B9D"/>
    <w:rsid w:val="0032005F"/>
    <w:rsid w:val="00320135"/>
    <w:rsid w:val="00320982"/>
    <w:rsid w:val="003227A1"/>
    <w:rsid w:val="00323E97"/>
    <w:rsid w:val="00324590"/>
    <w:rsid w:val="00325FB6"/>
    <w:rsid w:val="003270A8"/>
    <w:rsid w:val="00333714"/>
    <w:rsid w:val="00333EA2"/>
    <w:rsid w:val="00333F01"/>
    <w:rsid w:val="003346CE"/>
    <w:rsid w:val="00336E1B"/>
    <w:rsid w:val="00337BE4"/>
    <w:rsid w:val="00340BEA"/>
    <w:rsid w:val="00341225"/>
    <w:rsid w:val="0034233A"/>
    <w:rsid w:val="003430E5"/>
    <w:rsid w:val="00347667"/>
    <w:rsid w:val="00351DF6"/>
    <w:rsid w:val="003525FD"/>
    <w:rsid w:val="003529BA"/>
    <w:rsid w:val="00353BAF"/>
    <w:rsid w:val="00354149"/>
    <w:rsid w:val="003542D1"/>
    <w:rsid w:val="00356C43"/>
    <w:rsid w:val="00357411"/>
    <w:rsid w:val="00357CE8"/>
    <w:rsid w:val="00357E58"/>
    <w:rsid w:val="00360602"/>
    <w:rsid w:val="003614D3"/>
    <w:rsid w:val="00363919"/>
    <w:rsid w:val="00363D20"/>
    <w:rsid w:val="00366F31"/>
    <w:rsid w:val="00367664"/>
    <w:rsid w:val="00370639"/>
    <w:rsid w:val="00372017"/>
    <w:rsid w:val="00372D6C"/>
    <w:rsid w:val="003732A4"/>
    <w:rsid w:val="003741AE"/>
    <w:rsid w:val="00375732"/>
    <w:rsid w:val="003768C5"/>
    <w:rsid w:val="003769DA"/>
    <w:rsid w:val="00380B3F"/>
    <w:rsid w:val="00380D64"/>
    <w:rsid w:val="00381EC1"/>
    <w:rsid w:val="0038288D"/>
    <w:rsid w:val="00383103"/>
    <w:rsid w:val="003832D9"/>
    <w:rsid w:val="003862C6"/>
    <w:rsid w:val="0038714A"/>
    <w:rsid w:val="003878D2"/>
    <w:rsid w:val="00387EB9"/>
    <w:rsid w:val="003900D0"/>
    <w:rsid w:val="00392073"/>
    <w:rsid w:val="00392BFC"/>
    <w:rsid w:val="00393D8E"/>
    <w:rsid w:val="00394632"/>
    <w:rsid w:val="003947D8"/>
    <w:rsid w:val="003958F1"/>
    <w:rsid w:val="00396C8A"/>
    <w:rsid w:val="003A26B7"/>
    <w:rsid w:val="003A29ED"/>
    <w:rsid w:val="003A2ABB"/>
    <w:rsid w:val="003A2FBA"/>
    <w:rsid w:val="003A3B7A"/>
    <w:rsid w:val="003A49C0"/>
    <w:rsid w:val="003A56DA"/>
    <w:rsid w:val="003A5A29"/>
    <w:rsid w:val="003A5E1C"/>
    <w:rsid w:val="003A70A3"/>
    <w:rsid w:val="003B0A6D"/>
    <w:rsid w:val="003B0CF6"/>
    <w:rsid w:val="003B2800"/>
    <w:rsid w:val="003B3CC8"/>
    <w:rsid w:val="003B4301"/>
    <w:rsid w:val="003B4B04"/>
    <w:rsid w:val="003B513A"/>
    <w:rsid w:val="003B56B5"/>
    <w:rsid w:val="003B64A3"/>
    <w:rsid w:val="003B66FB"/>
    <w:rsid w:val="003B6B50"/>
    <w:rsid w:val="003B7993"/>
    <w:rsid w:val="003B7F16"/>
    <w:rsid w:val="003C1CAA"/>
    <w:rsid w:val="003C1E78"/>
    <w:rsid w:val="003C2ECF"/>
    <w:rsid w:val="003C5B87"/>
    <w:rsid w:val="003C6EE0"/>
    <w:rsid w:val="003C718A"/>
    <w:rsid w:val="003C74BA"/>
    <w:rsid w:val="003C79A0"/>
    <w:rsid w:val="003C7C84"/>
    <w:rsid w:val="003D1558"/>
    <w:rsid w:val="003D35F2"/>
    <w:rsid w:val="003D4A7F"/>
    <w:rsid w:val="003D547B"/>
    <w:rsid w:val="003D694B"/>
    <w:rsid w:val="003D744B"/>
    <w:rsid w:val="003E001B"/>
    <w:rsid w:val="003E0EBD"/>
    <w:rsid w:val="003E198E"/>
    <w:rsid w:val="003E1ABD"/>
    <w:rsid w:val="003E25D6"/>
    <w:rsid w:val="003E26E1"/>
    <w:rsid w:val="003E3061"/>
    <w:rsid w:val="003E4905"/>
    <w:rsid w:val="003E4B5A"/>
    <w:rsid w:val="003E76D2"/>
    <w:rsid w:val="003F0D35"/>
    <w:rsid w:val="003F1225"/>
    <w:rsid w:val="003F5EFA"/>
    <w:rsid w:val="003F7400"/>
    <w:rsid w:val="003F765A"/>
    <w:rsid w:val="003F7EF7"/>
    <w:rsid w:val="00401263"/>
    <w:rsid w:val="0040134F"/>
    <w:rsid w:val="00402C99"/>
    <w:rsid w:val="00402D33"/>
    <w:rsid w:val="004040E4"/>
    <w:rsid w:val="00404C39"/>
    <w:rsid w:val="00406072"/>
    <w:rsid w:val="00407BCB"/>
    <w:rsid w:val="00407FE9"/>
    <w:rsid w:val="004103FC"/>
    <w:rsid w:val="004112D5"/>
    <w:rsid w:val="00413ACB"/>
    <w:rsid w:val="00414227"/>
    <w:rsid w:val="00415163"/>
    <w:rsid w:val="004161BF"/>
    <w:rsid w:val="00417B56"/>
    <w:rsid w:val="00417EF2"/>
    <w:rsid w:val="00420958"/>
    <w:rsid w:val="00420F0F"/>
    <w:rsid w:val="00421472"/>
    <w:rsid w:val="00421E88"/>
    <w:rsid w:val="00422389"/>
    <w:rsid w:val="0042444E"/>
    <w:rsid w:val="0042471E"/>
    <w:rsid w:val="004256A8"/>
    <w:rsid w:val="0042596F"/>
    <w:rsid w:val="00427337"/>
    <w:rsid w:val="0042765A"/>
    <w:rsid w:val="00430070"/>
    <w:rsid w:val="00431371"/>
    <w:rsid w:val="00431F21"/>
    <w:rsid w:val="004328A9"/>
    <w:rsid w:val="0043367E"/>
    <w:rsid w:val="00433802"/>
    <w:rsid w:val="00433E73"/>
    <w:rsid w:val="00436177"/>
    <w:rsid w:val="00437693"/>
    <w:rsid w:val="00437D9B"/>
    <w:rsid w:val="004401EF"/>
    <w:rsid w:val="0044039C"/>
    <w:rsid w:val="0044049E"/>
    <w:rsid w:val="00441574"/>
    <w:rsid w:val="004415D0"/>
    <w:rsid w:val="004418EF"/>
    <w:rsid w:val="00442160"/>
    <w:rsid w:val="00442307"/>
    <w:rsid w:val="004427DE"/>
    <w:rsid w:val="00443C8E"/>
    <w:rsid w:val="00445990"/>
    <w:rsid w:val="00445EAD"/>
    <w:rsid w:val="004466F5"/>
    <w:rsid w:val="004503D8"/>
    <w:rsid w:val="00450C5B"/>
    <w:rsid w:val="00450CF8"/>
    <w:rsid w:val="00452D98"/>
    <w:rsid w:val="00460EE8"/>
    <w:rsid w:val="00461592"/>
    <w:rsid w:val="004617B1"/>
    <w:rsid w:val="004622BA"/>
    <w:rsid w:val="004622F4"/>
    <w:rsid w:val="00462A6F"/>
    <w:rsid w:val="00462E66"/>
    <w:rsid w:val="0046396B"/>
    <w:rsid w:val="0046464A"/>
    <w:rsid w:val="00466B45"/>
    <w:rsid w:val="0046713C"/>
    <w:rsid w:val="00470502"/>
    <w:rsid w:val="00470DD8"/>
    <w:rsid w:val="00471B9E"/>
    <w:rsid w:val="004733E4"/>
    <w:rsid w:val="004759AD"/>
    <w:rsid w:val="00475BF8"/>
    <w:rsid w:val="00477989"/>
    <w:rsid w:val="004803BB"/>
    <w:rsid w:val="00480F6E"/>
    <w:rsid w:val="004823CF"/>
    <w:rsid w:val="00483324"/>
    <w:rsid w:val="00483D32"/>
    <w:rsid w:val="00484BFF"/>
    <w:rsid w:val="0048559D"/>
    <w:rsid w:val="0048586E"/>
    <w:rsid w:val="0048706A"/>
    <w:rsid w:val="00490B5E"/>
    <w:rsid w:val="00490DD8"/>
    <w:rsid w:val="00492449"/>
    <w:rsid w:val="004931C4"/>
    <w:rsid w:val="00493571"/>
    <w:rsid w:val="00493668"/>
    <w:rsid w:val="004942D7"/>
    <w:rsid w:val="00495367"/>
    <w:rsid w:val="004954DC"/>
    <w:rsid w:val="00497DDD"/>
    <w:rsid w:val="004A012E"/>
    <w:rsid w:val="004A0CD3"/>
    <w:rsid w:val="004A0D92"/>
    <w:rsid w:val="004A11EC"/>
    <w:rsid w:val="004A1B1C"/>
    <w:rsid w:val="004A4850"/>
    <w:rsid w:val="004A4D47"/>
    <w:rsid w:val="004A4DF5"/>
    <w:rsid w:val="004A5C01"/>
    <w:rsid w:val="004A6C8A"/>
    <w:rsid w:val="004B07F1"/>
    <w:rsid w:val="004B0F99"/>
    <w:rsid w:val="004B3F41"/>
    <w:rsid w:val="004B5EFC"/>
    <w:rsid w:val="004B77DB"/>
    <w:rsid w:val="004C0318"/>
    <w:rsid w:val="004C0B72"/>
    <w:rsid w:val="004C0F87"/>
    <w:rsid w:val="004C13A1"/>
    <w:rsid w:val="004C2B67"/>
    <w:rsid w:val="004C4ABA"/>
    <w:rsid w:val="004C503E"/>
    <w:rsid w:val="004C543A"/>
    <w:rsid w:val="004C56AA"/>
    <w:rsid w:val="004C710F"/>
    <w:rsid w:val="004D183D"/>
    <w:rsid w:val="004D3121"/>
    <w:rsid w:val="004D3BD8"/>
    <w:rsid w:val="004D3C84"/>
    <w:rsid w:val="004D528B"/>
    <w:rsid w:val="004D6193"/>
    <w:rsid w:val="004D760B"/>
    <w:rsid w:val="004E10CD"/>
    <w:rsid w:val="004E1ED6"/>
    <w:rsid w:val="004E384E"/>
    <w:rsid w:val="004E5E97"/>
    <w:rsid w:val="004E61FB"/>
    <w:rsid w:val="004E6AB2"/>
    <w:rsid w:val="004E6C22"/>
    <w:rsid w:val="004F05AB"/>
    <w:rsid w:val="004F0A73"/>
    <w:rsid w:val="004F19AA"/>
    <w:rsid w:val="004F1AE1"/>
    <w:rsid w:val="004F230F"/>
    <w:rsid w:val="004F2D22"/>
    <w:rsid w:val="004F2E00"/>
    <w:rsid w:val="004F2E46"/>
    <w:rsid w:val="004F2E9D"/>
    <w:rsid w:val="004F3B64"/>
    <w:rsid w:val="004F6161"/>
    <w:rsid w:val="004F64FB"/>
    <w:rsid w:val="004F78F1"/>
    <w:rsid w:val="00500D04"/>
    <w:rsid w:val="00501B4E"/>
    <w:rsid w:val="00501F81"/>
    <w:rsid w:val="00502BB9"/>
    <w:rsid w:val="00503234"/>
    <w:rsid w:val="00504471"/>
    <w:rsid w:val="0050521F"/>
    <w:rsid w:val="00506752"/>
    <w:rsid w:val="00506A75"/>
    <w:rsid w:val="0050777C"/>
    <w:rsid w:val="005104C2"/>
    <w:rsid w:val="00510BC9"/>
    <w:rsid w:val="00511542"/>
    <w:rsid w:val="005128EB"/>
    <w:rsid w:val="00512C2D"/>
    <w:rsid w:val="00512C92"/>
    <w:rsid w:val="00514BE9"/>
    <w:rsid w:val="00515306"/>
    <w:rsid w:val="00515E55"/>
    <w:rsid w:val="00516C7D"/>
    <w:rsid w:val="005205C2"/>
    <w:rsid w:val="00521661"/>
    <w:rsid w:val="00521859"/>
    <w:rsid w:val="00521BF3"/>
    <w:rsid w:val="005248AF"/>
    <w:rsid w:val="00524CF6"/>
    <w:rsid w:val="005259B2"/>
    <w:rsid w:val="00526591"/>
    <w:rsid w:val="00526799"/>
    <w:rsid w:val="00526A4B"/>
    <w:rsid w:val="005270BA"/>
    <w:rsid w:val="00527A24"/>
    <w:rsid w:val="00532691"/>
    <w:rsid w:val="005347E7"/>
    <w:rsid w:val="00535A39"/>
    <w:rsid w:val="005364A1"/>
    <w:rsid w:val="00541147"/>
    <w:rsid w:val="0054119F"/>
    <w:rsid w:val="00541D96"/>
    <w:rsid w:val="00542088"/>
    <w:rsid w:val="00542871"/>
    <w:rsid w:val="00543105"/>
    <w:rsid w:val="005436A8"/>
    <w:rsid w:val="00544200"/>
    <w:rsid w:val="00544C48"/>
    <w:rsid w:val="00544E8D"/>
    <w:rsid w:val="00546391"/>
    <w:rsid w:val="005475D0"/>
    <w:rsid w:val="0055078C"/>
    <w:rsid w:val="0055171E"/>
    <w:rsid w:val="0055266C"/>
    <w:rsid w:val="00552EE2"/>
    <w:rsid w:val="0055300D"/>
    <w:rsid w:val="005533B4"/>
    <w:rsid w:val="00554054"/>
    <w:rsid w:val="005543BB"/>
    <w:rsid w:val="00554A66"/>
    <w:rsid w:val="00555CBF"/>
    <w:rsid w:val="00556427"/>
    <w:rsid w:val="005571BA"/>
    <w:rsid w:val="005573C3"/>
    <w:rsid w:val="005606C7"/>
    <w:rsid w:val="00562411"/>
    <w:rsid w:val="0056368E"/>
    <w:rsid w:val="0056436F"/>
    <w:rsid w:val="00564BA0"/>
    <w:rsid w:val="005654EF"/>
    <w:rsid w:val="00565903"/>
    <w:rsid w:val="0056597C"/>
    <w:rsid w:val="005665A8"/>
    <w:rsid w:val="00566FE8"/>
    <w:rsid w:val="00567F07"/>
    <w:rsid w:val="005709C4"/>
    <w:rsid w:val="00570B08"/>
    <w:rsid w:val="00571AFA"/>
    <w:rsid w:val="0057225D"/>
    <w:rsid w:val="00572F7F"/>
    <w:rsid w:val="00575641"/>
    <w:rsid w:val="00577398"/>
    <w:rsid w:val="00580ACC"/>
    <w:rsid w:val="0058101C"/>
    <w:rsid w:val="005822A7"/>
    <w:rsid w:val="00583840"/>
    <w:rsid w:val="00583996"/>
    <w:rsid w:val="00584FD8"/>
    <w:rsid w:val="00585F32"/>
    <w:rsid w:val="00586C85"/>
    <w:rsid w:val="00587072"/>
    <w:rsid w:val="00590D44"/>
    <w:rsid w:val="0059284C"/>
    <w:rsid w:val="00592E70"/>
    <w:rsid w:val="00594C7F"/>
    <w:rsid w:val="00594DDB"/>
    <w:rsid w:val="005953EB"/>
    <w:rsid w:val="00595FBB"/>
    <w:rsid w:val="005979B5"/>
    <w:rsid w:val="005A0620"/>
    <w:rsid w:val="005A16A4"/>
    <w:rsid w:val="005A1B28"/>
    <w:rsid w:val="005A49BA"/>
    <w:rsid w:val="005A5930"/>
    <w:rsid w:val="005A69B7"/>
    <w:rsid w:val="005A7184"/>
    <w:rsid w:val="005A781D"/>
    <w:rsid w:val="005A7FCC"/>
    <w:rsid w:val="005B1B18"/>
    <w:rsid w:val="005B1C21"/>
    <w:rsid w:val="005B3526"/>
    <w:rsid w:val="005B4F20"/>
    <w:rsid w:val="005B5D32"/>
    <w:rsid w:val="005B64CC"/>
    <w:rsid w:val="005B71B4"/>
    <w:rsid w:val="005B7210"/>
    <w:rsid w:val="005C0745"/>
    <w:rsid w:val="005C0D7B"/>
    <w:rsid w:val="005C1CD2"/>
    <w:rsid w:val="005C33D5"/>
    <w:rsid w:val="005C368B"/>
    <w:rsid w:val="005C36EC"/>
    <w:rsid w:val="005C3738"/>
    <w:rsid w:val="005C3F10"/>
    <w:rsid w:val="005C544B"/>
    <w:rsid w:val="005C5BE8"/>
    <w:rsid w:val="005C60DA"/>
    <w:rsid w:val="005D01CA"/>
    <w:rsid w:val="005D0296"/>
    <w:rsid w:val="005D1097"/>
    <w:rsid w:val="005D3A0B"/>
    <w:rsid w:val="005D68DF"/>
    <w:rsid w:val="005D6EE3"/>
    <w:rsid w:val="005E02DA"/>
    <w:rsid w:val="005E1023"/>
    <w:rsid w:val="005E2E25"/>
    <w:rsid w:val="005E4D74"/>
    <w:rsid w:val="005E5582"/>
    <w:rsid w:val="005E6D5F"/>
    <w:rsid w:val="005E75FC"/>
    <w:rsid w:val="005F0A42"/>
    <w:rsid w:val="005F11FD"/>
    <w:rsid w:val="005F1CAF"/>
    <w:rsid w:val="005F2BE9"/>
    <w:rsid w:val="005F4610"/>
    <w:rsid w:val="005F4B02"/>
    <w:rsid w:val="005F514C"/>
    <w:rsid w:val="005F52BA"/>
    <w:rsid w:val="005F5A74"/>
    <w:rsid w:val="005F6BBC"/>
    <w:rsid w:val="005F6F70"/>
    <w:rsid w:val="006007F5"/>
    <w:rsid w:val="00600A8E"/>
    <w:rsid w:val="006022F8"/>
    <w:rsid w:val="006044D7"/>
    <w:rsid w:val="0060465A"/>
    <w:rsid w:val="006065C5"/>
    <w:rsid w:val="00607B5B"/>
    <w:rsid w:val="00607C97"/>
    <w:rsid w:val="006116A0"/>
    <w:rsid w:val="00612554"/>
    <w:rsid w:val="00612777"/>
    <w:rsid w:val="00613CC7"/>
    <w:rsid w:val="006150F2"/>
    <w:rsid w:val="006151C2"/>
    <w:rsid w:val="006152AC"/>
    <w:rsid w:val="00615A28"/>
    <w:rsid w:val="0061686B"/>
    <w:rsid w:val="00620131"/>
    <w:rsid w:val="006232A6"/>
    <w:rsid w:val="00624501"/>
    <w:rsid w:val="0062501C"/>
    <w:rsid w:val="00626D95"/>
    <w:rsid w:val="00630145"/>
    <w:rsid w:val="0063388C"/>
    <w:rsid w:val="00634455"/>
    <w:rsid w:val="00634D27"/>
    <w:rsid w:val="00635473"/>
    <w:rsid w:val="006367DA"/>
    <w:rsid w:val="006368B0"/>
    <w:rsid w:val="00636F42"/>
    <w:rsid w:val="00637C10"/>
    <w:rsid w:val="00640E1D"/>
    <w:rsid w:val="006412CB"/>
    <w:rsid w:val="00643215"/>
    <w:rsid w:val="006447CD"/>
    <w:rsid w:val="006459A0"/>
    <w:rsid w:val="00646CDC"/>
    <w:rsid w:val="00647952"/>
    <w:rsid w:val="00650423"/>
    <w:rsid w:val="0065093F"/>
    <w:rsid w:val="0065094B"/>
    <w:rsid w:val="00650961"/>
    <w:rsid w:val="00651EC2"/>
    <w:rsid w:val="00651F0E"/>
    <w:rsid w:val="00652631"/>
    <w:rsid w:val="00654494"/>
    <w:rsid w:val="006545B6"/>
    <w:rsid w:val="00655765"/>
    <w:rsid w:val="006563B8"/>
    <w:rsid w:val="006564FE"/>
    <w:rsid w:val="006565D4"/>
    <w:rsid w:val="006571BE"/>
    <w:rsid w:val="006576F2"/>
    <w:rsid w:val="00657EF7"/>
    <w:rsid w:val="00662200"/>
    <w:rsid w:val="00664869"/>
    <w:rsid w:val="00664ADF"/>
    <w:rsid w:val="006654A9"/>
    <w:rsid w:val="00665FB6"/>
    <w:rsid w:val="00666681"/>
    <w:rsid w:val="00666922"/>
    <w:rsid w:val="006700B9"/>
    <w:rsid w:val="0067256E"/>
    <w:rsid w:val="006748F1"/>
    <w:rsid w:val="00674DF9"/>
    <w:rsid w:val="00675313"/>
    <w:rsid w:val="0067676A"/>
    <w:rsid w:val="00680605"/>
    <w:rsid w:val="006806A2"/>
    <w:rsid w:val="0068207D"/>
    <w:rsid w:val="006837A4"/>
    <w:rsid w:val="00683E89"/>
    <w:rsid w:val="00683EB0"/>
    <w:rsid w:val="00685C98"/>
    <w:rsid w:val="00686848"/>
    <w:rsid w:val="00686D79"/>
    <w:rsid w:val="006878BF"/>
    <w:rsid w:val="00690AF2"/>
    <w:rsid w:val="00691B7E"/>
    <w:rsid w:val="00691F1D"/>
    <w:rsid w:val="00692F95"/>
    <w:rsid w:val="00693552"/>
    <w:rsid w:val="0069440F"/>
    <w:rsid w:val="00694763"/>
    <w:rsid w:val="00695EA5"/>
    <w:rsid w:val="00696905"/>
    <w:rsid w:val="00696BD6"/>
    <w:rsid w:val="006A1772"/>
    <w:rsid w:val="006A2302"/>
    <w:rsid w:val="006A31C4"/>
    <w:rsid w:val="006A504D"/>
    <w:rsid w:val="006A6B39"/>
    <w:rsid w:val="006B0ECB"/>
    <w:rsid w:val="006B5375"/>
    <w:rsid w:val="006B74A5"/>
    <w:rsid w:val="006B7E84"/>
    <w:rsid w:val="006C0B28"/>
    <w:rsid w:val="006C13C5"/>
    <w:rsid w:val="006C40C3"/>
    <w:rsid w:val="006C4465"/>
    <w:rsid w:val="006C44F5"/>
    <w:rsid w:val="006C56F8"/>
    <w:rsid w:val="006D03A3"/>
    <w:rsid w:val="006D0E89"/>
    <w:rsid w:val="006D3DC2"/>
    <w:rsid w:val="006D4C59"/>
    <w:rsid w:val="006D7A24"/>
    <w:rsid w:val="006E0C13"/>
    <w:rsid w:val="006E0C6D"/>
    <w:rsid w:val="006E0E30"/>
    <w:rsid w:val="006E3062"/>
    <w:rsid w:val="006E46FC"/>
    <w:rsid w:val="006E4D08"/>
    <w:rsid w:val="006E75F9"/>
    <w:rsid w:val="006F1704"/>
    <w:rsid w:val="006F175E"/>
    <w:rsid w:val="006F24CB"/>
    <w:rsid w:val="006F28B7"/>
    <w:rsid w:val="006F3088"/>
    <w:rsid w:val="006F4DA6"/>
    <w:rsid w:val="006F6C24"/>
    <w:rsid w:val="007005A4"/>
    <w:rsid w:val="00700E09"/>
    <w:rsid w:val="00701543"/>
    <w:rsid w:val="0070417F"/>
    <w:rsid w:val="00704A4E"/>
    <w:rsid w:val="00704BDD"/>
    <w:rsid w:val="007061C3"/>
    <w:rsid w:val="00706633"/>
    <w:rsid w:val="00706FCC"/>
    <w:rsid w:val="007072A7"/>
    <w:rsid w:val="007078BF"/>
    <w:rsid w:val="0071013B"/>
    <w:rsid w:val="00710506"/>
    <w:rsid w:val="00714C7B"/>
    <w:rsid w:val="00716AF9"/>
    <w:rsid w:val="00720F45"/>
    <w:rsid w:val="00721C55"/>
    <w:rsid w:val="007241C5"/>
    <w:rsid w:val="0072518F"/>
    <w:rsid w:val="00725808"/>
    <w:rsid w:val="00726754"/>
    <w:rsid w:val="00726BC1"/>
    <w:rsid w:val="00726CC2"/>
    <w:rsid w:val="00726E70"/>
    <w:rsid w:val="00733FCE"/>
    <w:rsid w:val="00735D6E"/>
    <w:rsid w:val="0073601E"/>
    <w:rsid w:val="0073638C"/>
    <w:rsid w:val="00736966"/>
    <w:rsid w:val="00736991"/>
    <w:rsid w:val="00736A60"/>
    <w:rsid w:val="007373D9"/>
    <w:rsid w:val="007403A3"/>
    <w:rsid w:val="007412FA"/>
    <w:rsid w:val="007426EC"/>
    <w:rsid w:val="007432D1"/>
    <w:rsid w:val="007433BB"/>
    <w:rsid w:val="007443DA"/>
    <w:rsid w:val="00745568"/>
    <w:rsid w:val="00747CFF"/>
    <w:rsid w:val="00747F18"/>
    <w:rsid w:val="00750150"/>
    <w:rsid w:val="00750C99"/>
    <w:rsid w:val="00750DD4"/>
    <w:rsid w:val="00752790"/>
    <w:rsid w:val="007529A7"/>
    <w:rsid w:val="00752B86"/>
    <w:rsid w:val="0075315E"/>
    <w:rsid w:val="00755BFB"/>
    <w:rsid w:val="00756CF7"/>
    <w:rsid w:val="00760C45"/>
    <w:rsid w:val="0076108A"/>
    <w:rsid w:val="00762CC9"/>
    <w:rsid w:val="00764011"/>
    <w:rsid w:val="007641B2"/>
    <w:rsid w:val="00764724"/>
    <w:rsid w:val="00765706"/>
    <w:rsid w:val="00765866"/>
    <w:rsid w:val="00766447"/>
    <w:rsid w:val="00766706"/>
    <w:rsid w:val="0076696A"/>
    <w:rsid w:val="00770216"/>
    <w:rsid w:val="00771292"/>
    <w:rsid w:val="007728EC"/>
    <w:rsid w:val="00772EEE"/>
    <w:rsid w:val="0077308F"/>
    <w:rsid w:val="007746D8"/>
    <w:rsid w:val="0077476B"/>
    <w:rsid w:val="00774D5E"/>
    <w:rsid w:val="00776279"/>
    <w:rsid w:val="007766BB"/>
    <w:rsid w:val="007767A5"/>
    <w:rsid w:val="007768DD"/>
    <w:rsid w:val="00776AC6"/>
    <w:rsid w:val="00777A0D"/>
    <w:rsid w:val="00780B48"/>
    <w:rsid w:val="00780E48"/>
    <w:rsid w:val="0078283B"/>
    <w:rsid w:val="0078311D"/>
    <w:rsid w:val="00784FEE"/>
    <w:rsid w:val="007850B1"/>
    <w:rsid w:val="00785267"/>
    <w:rsid w:val="00785833"/>
    <w:rsid w:val="00785AD3"/>
    <w:rsid w:val="00785C99"/>
    <w:rsid w:val="00790659"/>
    <w:rsid w:val="00790E64"/>
    <w:rsid w:val="00791BE2"/>
    <w:rsid w:val="007921CB"/>
    <w:rsid w:val="00792953"/>
    <w:rsid w:val="00792D09"/>
    <w:rsid w:val="00793DC4"/>
    <w:rsid w:val="00795140"/>
    <w:rsid w:val="00795784"/>
    <w:rsid w:val="007962DF"/>
    <w:rsid w:val="00796947"/>
    <w:rsid w:val="007A0110"/>
    <w:rsid w:val="007A0CCE"/>
    <w:rsid w:val="007A2ECE"/>
    <w:rsid w:val="007A3893"/>
    <w:rsid w:val="007A38AD"/>
    <w:rsid w:val="007A3C06"/>
    <w:rsid w:val="007A448B"/>
    <w:rsid w:val="007A59A0"/>
    <w:rsid w:val="007A6B02"/>
    <w:rsid w:val="007A6C10"/>
    <w:rsid w:val="007A7D7A"/>
    <w:rsid w:val="007B079A"/>
    <w:rsid w:val="007B0A53"/>
    <w:rsid w:val="007B17F3"/>
    <w:rsid w:val="007B2198"/>
    <w:rsid w:val="007B2704"/>
    <w:rsid w:val="007B2B9F"/>
    <w:rsid w:val="007B320E"/>
    <w:rsid w:val="007B3AB5"/>
    <w:rsid w:val="007B41E9"/>
    <w:rsid w:val="007B4A60"/>
    <w:rsid w:val="007B58C3"/>
    <w:rsid w:val="007B5FC7"/>
    <w:rsid w:val="007B6781"/>
    <w:rsid w:val="007B6891"/>
    <w:rsid w:val="007B75BC"/>
    <w:rsid w:val="007C0E82"/>
    <w:rsid w:val="007C1ECE"/>
    <w:rsid w:val="007C2BE6"/>
    <w:rsid w:val="007C4CE6"/>
    <w:rsid w:val="007D035D"/>
    <w:rsid w:val="007D0585"/>
    <w:rsid w:val="007D17F3"/>
    <w:rsid w:val="007D30C7"/>
    <w:rsid w:val="007D3FFD"/>
    <w:rsid w:val="007D402A"/>
    <w:rsid w:val="007D414C"/>
    <w:rsid w:val="007E08AA"/>
    <w:rsid w:val="007E613D"/>
    <w:rsid w:val="007E6E1D"/>
    <w:rsid w:val="007E763E"/>
    <w:rsid w:val="007E77C8"/>
    <w:rsid w:val="007E7DBA"/>
    <w:rsid w:val="007F05D1"/>
    <w:rsid w:val="007F135E"/>
    <w:rsid w:val="007F1405"/>
    <w:rsid w:val="007F1A11"/>
    <w:rsid w:val="007F234B"/>
    <w:rsid w:val="007F2AD6"/>
    <w:rsid w:val="007F2B78"/>
    <w:rsid w:val="007F32DA"/>
    <w:rsid w:val="007F3715"/>
    <w:rsid w:val="007F4243"/>
    <w:rsid w:val="007F49AC"/>
    <w:rsid w:val="007F5F7D"/>
    <w:rsid w:val="007F793E"/>
    <w:rsid w:val="00801685"/>
    <w:rsid w:val="008026FC"/>
    <w:rsid w:val="008055B0"/>
    <w:rsid w:val="00805C2C"/>
    <w:rsid w:val="00806756"/>
    <w:rsid w:val="00806F4C"/>
    <w:rsid w:val="008073E8"/>
    <w:rsid w:val="00810161"/>
    <w:rsid w:val="00810956"/>
    <w:rsid w:val="00811CEA"/>
    <w:rsid w:val="00812AB6"/>
    <w:rsid w:val="00813279"/>
    <w:rsid w:val="0081390B"/>
    <w:rsid w:val="00813C2C"/>
    <w:rsid w:val="00815A00"/>
    <w:rsid w:val="0081668D"/>
    <w:rsid w:val="00822466"/>
    <w:rsid w:val="008235DC"/>
    <w:rsid w:val="00823DDD"/>
    <w:rsid w:val="00825504"/>
    <w:rsid w:val="00825F20"/>
    <w:rsid w:val="00826C99"/>
    <w:rsid w:val="00827523"/>
    <w:rsid w:val="00827FFB"/>
    <w:rsid w:val="00830F50"/>
    <w:rsid w:val="008313A5"/>
    <w:rsid w:val="00831698"/>
    <w:rsid w:val="008323E4"/>
    <w:rsid w:val="008324DC"/>
    <w:rsid w:val="00832F8F"/>
    <w:rsid w:val="008357E1"/>
    <w:rsid w:val="0083586D"/>
    <w:rsid w:val="00836DE2"/>
    <w:rsid w:val="00837727"/>
    <w:rsid w:val="00840354"/>
    <w:rsid w:val="00840D3C"/>
    <w:rsid w:val="00841519"/>
    <w:rsid w:val="00841F22"/>
    <w:rsid w:val="008433D0"/>
    <w:rsid w:val="00843BCE"/>
    <w:rsid w:val="00844184"/>
    <w:rsid w:val="00844E9F"/>
    <w:rsid w:val="00845488"/>
    <w:rsid w:val="00845B11"/>
    <w:rsid w:val="00846671"/>
    <w:rsid w:val="00850EBC"/>
    <w:rsid w:val="0085218B"/>
    <w:rsid w:val="00854515"/>
    <w:rsid w:val="008553E5"/>
    <w:rsid w:val="00855798"/>
    <w:rsid w:val="00862402"/>
    <w:rsid w:val="00862767"/>
    <w:rsid w:val="00863355"/>
    <w:rsid w:val="008634BA"/>
    <w:rsid w:val="00864D2C"/>
    <w:rsid w:val="0086535A"/>
    <w:rsid w:val="00867E72"/>
    <w:rsid w:val="00870CCE"/>
    <w:rsid w:val="0087107E"/>
    <w:rsid w:val="00873226"/>
    <w:rsid w:val="008736DC"/>
    <w:rsid w:val="0087517A"/>
    <w:rsid w:val="00876543"/>
    <w:rsid w:val="00876F57"/>
    <w:rsid w:val="00877275"/>
    <w:rsid w:val="0088063D"/>
    <w:rsid w:val="00880A22"/>
    <w:rsid w:val="00880EA9"/>
    <w:rsid w:val="00882DE5"/>
    <w:rsid w:val="008836D9"/>
    <w:rsid w:val="00883E65"/>
    <w:rsid w:val="008843FF"/>
    <w:rsid w:val="0088491E"/>
    <w:rsid w:val="00884A84"/>
    <w:rsid w:val="00884EBF"/>
    <w:rsid w:val="008867E1"/>
    <w:rsid w:val="00892280"/>
    <w:rsid w:val="008929D8"/>
    <w:rsid w:val="00892C42"/>
    <w:rsid w:val="00892E5C"/>
    <w:rsid w:val="00895C18"/>
    <w:rsid w:val="00895EC8"/>
    <w:rsid w:val="008962BE"/>
    <w:rsid w:val="0089635C"/>
    <w:rsid w:val="008963A7"/>
    <w:rsid w:val="008968E8"/>
    <w:rsid w:val="00897730"/>
    <w:rsid w:val="00897A6F"/>
    <w:rsid w:val="008A067B"/>
    <w:rsid w:val="008A1136"/>
    <w:rsid w:val="008A1D42"/>
    <w:rsid w:val="008A460E"/>
    <w:rsid w:val="008A53AA"/>
    <w:rsid w:val="008A5705"/>
    <w:rsid w:val="008A59EB"/>
    <w:rsid w:val="008A5E8F"/>
    <w:rsid w:val="008A6719"/>
    <w:rsid w:val="008A7D42"/>
    <w:rsid w:val="008B1333"/>
    <w:rsid w:val="008B239E"/>
    <w:rsid w:val="008B2556"/>
    <w:rsid w:val="008B2AF6"/>
    <w:rsid w:val="008B2F11"/>
    <w:rsid w:val="008B3B6B"/>
    <w:rsid w:val="008B4B78"/>
    <w:rsid w:val="008B6374"/>
    <w:rsid w:val="008C0909"/>
    <w:rsid w:val="008C1E0F"/>
    <w:rsid w:val="008C25A9"/>
    <w:rsid w:val="008C38E6"/>
    <w:rsid w:val="008C52F2"/>
    <w:rsid w:val="008C5C72"/>
    <w:rsid w:val="008C65A7"/>
    <w:rsid w:val="008C683D"/>
    <w:rsid w:val="008C755D"/>
    <w:rsid w:val="008D0356"/>
    <w:rsid w:val="008D0C73"/>
    <w:rsid w:val="008D1187"/>
    <w:rsid w:val="008D18F2"/>
    <w:rsid w:val="008D1BAC"/>
    <w:rsid w:val="008D22AD"/>
    <w:rsid w:val="008D257F"/>
    <w:rsid w:val="008D3E2E"/>
    <w:rsid w:val="008D4371"/>
    <w:rsid w:val="008D499D"/>
    <w:rsid w:val="008D4D4D"/>
    <w:rsid w:val="008D50D0"/>
    <w:rsid w:val="008D5178"/>
    <w:rsid w:val="008D5A7F"/>
    <w:rsid w:val="008D6665"/>
    <w:rsid w:val="008D6B2D"/>
    <w:rsid w:val="008D7403"/>
    <w:rsid w:val="008D7928"/>
    <w:rsid w:val="008D7D95"/>
    <w:rsid w:val="008E02BE"/>
    <w:rsid w:val="008E031D"/>
    <w:rsid w:val="008E243E"/>
    <w:rsid w:val="008E7778"/>
    <w:rsid w:val="008F23B5"/>
    <w:rsid w:val="008F2F9F"/>
    <w:rsid w:val="008F3BE8"/>
    <w:rsid w:val="008F4830"/>
    <w:rsid w:val="008F4B6C"/>
    <w:rsid w:val="008F5965"/>
    <w:rsid w:val="008F6295"/>
    <w:rsid w:val="008F768B"/>
    <w:rsid w:val="008F7996"/>
    <w:rsid w:val="00900093"/>
    <w:rsid w:val="00900F6A"/>
    <w:rsid w:val="00900F6C"/>
    <w:rsid w:val="0090269A"/>
    <w:rsid w:val="00902AA3"/>
    <w:rsid w:val="00902FDC"/>
    <w:rsid w:val="0090339C"/>
    <w:rsid w:val="009042FE"/>
    <w:rsid w:val="00904A9B"/>
    <w:rsid w:val="00904F1B"/>
    <w:rsid w:val="00906408"/>
    <w:rsid w:val="00906E19"/>
    <w:rsid w:val="0091085D"/>
    <w:rsid w:val="00911A60"/>
    <w:rsid w:val="00911BA8"/>
    <w:rsid w:val="00912918"/>
    <w:rsid w:val="009131C3"/>
    <w:rsid w:val="009150BC"/>
    <w:rsid w:val="0091576F"/>
    <w:rsid w:val="009169CD"/>
    <w:rsid w:val="00917B68"/>
    <w:rsid w:val="009203C5"/>
    <w:rsid w:val="00920A05"/>
    <w:rsid w:val="00920FA3"/>
    <w:rsid w:val="0092120F"/>
    <w:rsid w:val="009222BB"/>
    <w:rsid w:val="00922D74"/>
    <w:rsid w:val="00924439"/>
    <w:rsid w:val="00925685"/>
    <w:rsid w:val="00926036"/>
    <w:rsid w:val="00926DC3"/>
    <w:rsid w:val="00930B6C"/>
    <w:rsid w:val="00931306"/>
    <w:rsid w:val="009314E5"/>
    <w:rsid w:val="0093207C"/>
    <w:rsid w:val="00932174"/>
    <w:rsid w:val="00933094"/>
    <w:rsid w:val="0093467F"/>
    <w:rsid w:val="00934B22"/>
    <w:rsid w:val="00934F56"/>
    <w:rsid w:val="00935624"/>
    <w:rsid w:val="00935ACE"/>
    <w:rsid w:val="00936323"/>
    <w:rsid w:val="00936B1C"/>
    <w:rsid w:val="00940A09"/>
    <w:rsid w:val="00941A5E"/>
    <w:rsid w:val="00942367"/>
    <w:rsid w:val="00942D9B"/>
    <w:rsid w:val="009431E5"/>
    <w:rsid w:val="009439A2"/>
    <w:rsid w:val="009442EC"/>
    <w:rsid w:val="00944C46"/>
    <w:rsid w:val="009468F9"/>
    <w:rsid w:val="0094747B"/>
    <w:rsid w:val="009477DF"/>
    <w:rsid w:val="009522E1"/>
    <w:rsid w:val="00954533"/>
    <w:rsid w:val="00955ABB"/>
    <w:rsid w:val="00955C7A"/>
    <w:rsid w:val="00955F38"/>
    <w:rsid w:val="00960814"/>
    <w:rsid w:val="00960ABF"/>
    <w:rsid w:val="00961759"/>
    <w:rsid w:val="00961828"/>
    <w:rsid w:val="00961FF3"/>
    <w:rsid w:val="009625D4"/>
    <w:rsid w:val="00967710"/>
    <w:rsid w:val="0097029A"/>
    <w:rsid w:val="009704B4"/>
    <w:rsid w:val="00970625"/>
    <w:rsid w:val="00970D65"/>
    <w:rsid w:val="00970F2D"/>
    <w:rsid w:val="009723B3"/>
    <w:rsid w:val="00973864"/>
    <w:rsid w:val="00973AEA"/>
    <w:rsid w:val="00973B51"/>
    <w:rsid w:val="00973E67"/>
    <w:rsid w:val="0097404A"/>
    <w:rsid w:val="0097545D"/>
    <w:rsid w:val="00975CCE"/>
    <w:rsid w:val="009761F6"/>
    <w:rsid w:val="009775FD"/>
    <w:rsid w:val="00980A48"/>
    <w:rsid w:val="0098108D"/>
    <w:rsid w:val="0098399C"/>
    <w:rsid w:val="00983CA8"/>
    <w:rsid w:val="009847D2"/>
    <w:rsid w:val="00986A09"/>
    <w:rsid w:val="00986E4A"/>
    <w:rsid w:val="00990DDA"/>
    <w:rsid w:val="00992EE8"/>
    <w:rsid w:val="00993A80"/>
    <w:rsid w:val="009942D7"/>
    <w:rsid w:val="00994306"/>
    <w:rsid w:val="009946FB"/>
    <w:rsid w:val="009978CE"/>
    <w:rsid w:val="009A027E"/>
    <w:rsid w:val="009A0ECA"/>
    <w:rsid w:val="009A27B8"/>
    <w:rsid w:val="009A2F1A"/>
    <w:rsid w:val="009A38F8"/>
    <w:rsid w:val="009A3D87"/>
    <w:rsid w:val="009A3FEA"/>
    <w:rsid w:val="009A42BC"/>
    <w:rsid w:val="009A4354"/>
    <w:rsid w:val="009A46CC"/>
    <w:rsid w:val="009A4742"/>
    <w:rsid w:val="009A555B"/>
    <w:rsid w:val="009A57C3"/>
    <w:rsid w:val="009A770C"/>
    <w:rsid w:val="009B1169"/>
    <w:rsid w:val="009B2C5E"/>
    <w:rsid w:val="009B324E"/>
    <w:rsid w:val="009B345D"/>
    <w:rsid w:val="009B4CDE"/>
    <w:rsid w:val="009B5582"/>
    <w:rsid w:val="009B7472"/>
    <w:rsid w:val="009C0556"/>
    <w:rsid w:val="009C09AF"/>
    <w:rsid w:val="009C1BE9"/>
    <w:rsid w:val="009C2EB9"/>
    <w:rsid w:val="009C2FDA"/>
    <w:rsid w:val="009C686D"/>
    <w:rsid w:val="009C6A87"/>
    <w:rsid w:val="009C74CC"/>
    <w:rsid w:val="009C77CD"/>
    <w:rsid w:val="009C7A11"/>
    <w:rsid w:val="009D0BC0"/>
    <w:rsid w:val="009D1F87"/>
    <w:rsid w:val="009D1F8D"/>
    <w:rsid w:val="009D6890"/>
    <w:rsid w:val="009E063E"/>
    <w:rsid w:val="009E1CF6"/>
    <w:rsid w:val="009E4332"/>
    <w:rsid w:val="009E5A66"/>
    <w:rsid w:val="009E64D7"/>
    <w:rsid w:val="009E713E"/>
    <w:rsid w:val="009E79A7"/>
    <w:rsid w:val="009F037B"/>
    <w:rsid w:val="009F09FD"/>
    <w:rsid w:val="009F1072"/>
    <w:rsid w:val="009F3EAF"/>
    <w:rsid w:val="009F4B84"/>
    <w:rsid w:val="009F4F23"/>
    <w:rsid w:val="009F5754"/>
    <w:rsid w:val="009F619F"/>
    <w:rsid w:val="009F646F"/>
    <w:rsid w:val="009F71E3"/>
    <w:rsid w:val="00A00778"/>
    <w:rsid w:val="00A0088D"/>
    <w:rsid w:val="00A01BC6"/>
    <w:rsid w:val="00A01DFD"/>
    <w:rsid w:val="00A047A3"/>
    <w:rsid w:val="00A06038"/>
    <w:rsid w:val="00A06CB5"/>
    <w:rsid w:val="00A10671"/>
    <w:rsid w:val="00A10BDB"/>
    <w:rsid w:val="00A13B10"/>
    <w:rsid w:val="00A149F6"/>
    <w:rsid w:val="00A15D94"/>
    <w:rsid w:val="00A1620D"/>
    <w:rsid w:val="00A2076F"/>
    <w:rsid w:val="00A215FD"/>
    <w:rsid w:val="00A21F21"/>
    <w:rsid w:val="00A22CE2"/>
    <w:rsid w:val="00A22E37"/>
    <w:rsid w:val="00A23BEA"/>
    <w:rsid w:val="00A25C16"/>
    <w:rsid w:val="00A26857"/>
    <w:rsid w:val="00A2710D"/>
    <w:rsid w:val="00A276AC"/>
    <w:rsid w:val="00A30D8A"/>
    <w:rsid w:val="00A30EDB"/>
    <w:rsid w:val="00A31443"/>
    <w:rsid w:val="00A31898"/>
    <w:rsid w:val="00A31986"/>
    <w:rsid w:val="00A31FB5"/>
    <w:rsid w:val="00A346D6"/>
    <w:rsid w:val="00A34F9B"/>
    <w:rsid w:val="00A35163"/>
    <w:rsid w:val="00A3614B"/>
    <w:rsid w:val="00A370F1"/>
    <w:rsid w:val="00A402B6"/>
    <w:rsid w:val="00A40797"/>
    <w:rsid w:val="00A40919"/>
    <w:rsid w:val="00A4257D"/>
    <w:rsid w:val="00A428F3"/>
    <w:rsid w:val="00A429EE"/>
    <w:rsid w:val="00A42FF4"/>
    <w:rsid w:val="00A439AD"/>
    <w:rsid w:val="00A4539B"/>
    <w:rsid w:val="00A474F8"/>
    <w:rsid w:val="00A47867"/>
    <w:rsid w:val="00A5239B"/>
    <w:rsid w:val="00A5243B"/>
    <w:rsid w:val="00A525EB"/>
    <w:rsid w:val="00A53706"/>
    <w:rsid w:val="00A54852"/>
    <w:rsid w:val="00A54AD3"/>
    <w:rsid w:val="00A551BE"/>
    <w:rsid w:val="00A575BE"/>
    <w:rsid w:val="00A60472"/>
    <w:rsid w:val="00A60944"/>
    <w:rsid w:val="00A60EE2"/>
    <w:rsid w:val="00A61521"/>
    <w:rsid w:val="00A63492"/>
    <w:rsid w:val="00A640C3"/>
    <w:rsid w:val="00A64F29"/>
    <w:rsid w:val="00A651AC"/>
    <w:rsid w:val="00A65671"/>
    <w:rsid w:val="00A67801"/>
    <w:rsid w:val="00A70F6E"/>
    <w:rsid w:val="00A71E12"/>
    <w:rsid w:val="00A71F09"/>
    <w:rsid w:val="00A732C8"/>
    <w:rsid w:val="00A736E7"/>
    <w:rsid w:val="00A7429E"/>
    <w:rsid w:val="00A7454F"/>
    <w:rsid w:val="00A74972"/>
    <w:rsid w:val="00A750EA"/>
    <w:rsid w:val="00A7519D"/>
    <w:rsid w:val="00A768E1"/>
    <w:rsid w:val="00A814F1"/>
    <w:rsid w:val="00A81E8C"/>
    <w:rsid w:val="00A8278B"/>
    <w:rsid w:val="00A83803"/>
    <w:rsid w:val="00A84D67"/>
    <w:rsid w:val="00A860D7"/>
    <w:rsid w:val="00A90D03"/>
    <w:rsid w:val="00A90FB0"/>
    <w:rsid w:val="00A92091"/>
    <w:rsid w:val="00A9333A"/>
    <w:rsid w:val="00A94A99"/>
    <w:rsid w:val="00A9586D"/>
    <w:rsid w:val="00AA223B"/>
    <w:rsid w:val="00AA27C0"/>
    <w:rsid w:val="00AA2D6C"/>
    <w:rsid w:val="00AA3C2C"/>
    <w:rsid w:val="00AA4001"/>
    <w:rsid w:val="00AA40EA"/>
    <w:rsid w:val="00AA4916"/>
    <w:rsid w:val="00AA555A"/>
    <w:rsid w:val="00AA7F29"/>
    <w:rsid w:val="00AB02AC"/>
    <w:rsid w:val="00AB1C67"/>
    <w:rsid w:val="00AB2D86"/>
    <w:rsid w:val="00AB3E6F"/>
    <w:rsid w:val="00AB4605"/>
    <w:rsid w:val="00AB479B"/>
    <w:rsid w:val="00AB4C74"/>
    <w:rsid w:val="00AB5FCD"/>
    <w:rsid w:val="00AB6880"/>
    <w:rsid w:val="00AB778C"/>
    <w:rsid w:val="00AB7884"/>
    <w:rsid w:val="00AB7C78"/>
    <w:rsid w:val="00AC0B6F"/>
    <w:rsid w:val="00AC1CA2"/>
    <w:rsid w:val="00AC1FA8"/>
    <w:rsid w:val="00AC2DC9"/>
    <w:rsid w:val="00AC3598"/>
    <w:rsid w:val="00AC4A8C"/>
    <w:rsid w:val="00AC4A95"/>
    <w:rsid w:val="00AC4C00"/>
    <w:rsid w:val="00AC5590"/>
    <w:rsid w:val="00AC65F1"/>
    <w:rsid w:val="00AC6A24"/>
    <w:rsid w:val="00AD0A25"/>
    <w:rsid w:val="00AD1D0C"/>
    <w:rsid w:val="00AD1E8D"/>
    <w:rsid w:val="00AD26A4"/>
    <w:rsid w:val="00AD32DB"/>
    <w:rsid w:val="00AD4527"/>
    <w:rsid w:val="00AD5641"/>
    <w:rsid w:val="00AD581E"/>
    <w:rsid w:val="00AD5B40"/>
    <w:rsid w:val="00AD64AB"/>
    <w:rsid w:val="00AE0A3F"/>
    <w:rsid w:val="00AE0CEE"/>
    <w:rsid w:val="00AE1287"/>
    <w:rsid w:val="00AE1602"/>
    <w:rsid w:val="00AE1752"/>
    <w:rsid w:val="00AE2A5C"/>
    <w:rsid w:val="00AE3003"/>
    <w:rsid w:val="00AE4A8F"/>
    <w:rsid w:val="00AE6EF0"/>
    <w:rsid w:val="00AF0D75"/>
    <w:rsid w:val="00AF2C4C"/>
    <w:rsid w:val="00AF3D44"/>
    <w:rsid w:val="00AF6F2C"/>
    <w:rsid w:val="00AF7207"/>
    <w:rsid w:val="00AF77EE"/>
    <w:rsid w:val="00AF7DAD"/>
    <w:rsid w:val="00AF7F79"/>
    <w:rsid w:val="00B001D4"/>
    <w:rsid w:val="00B01528"/>
    <w:rsid w:val="00B03C0B"/>
    <w:rsid w:val="00B03C2C"/>
    <w:rsid w:val="00B04F14"/>
    <w:rsid w:val="00B06B63"/>
    <w:rsid w:val="00B06EF1"/>
    <w:rsid w:val="00B070A4"/>
    <w:rsid w:val="00B11931"/>
    <w:rsid w:val="00B11E8B"/>
    <w:rsid w:val="00B12263"/>
    <w:rsid w:val="00B1308D"/>
    <w:rsid w:val="00B13C59"/>
    <w:rsid w:val="00B1485C"/>
    <w:rsid w:val="00B14BE5"/>
    <w:rsid w:val="00B1511B"/>
    <w:rsid w:val="00B160FF"/>
    <w:rsid w:val="00B16812"/>
    <w:rsid w:val="00B16FD0"/>
    <w:rsid w:val="00B174F8"/>
    <w:rsid w:val="00B2099C"/>
    <w:rsid w:val="00B2187A"/>
    <w:rsid w:val="00B220DB"/>
    <w:rsid w:val="00B240CA"/>
    <w:rsid w:val="00B24548"/>
    <w:rsid w:val="00B264E2"/>
    <w:rsid w:val="00B26AE0"/>
    <w:rsid w:val="00B2757D"/>
    <w:rsid w:val="00B305F4"/>
    <w:rsid w:val="00B32C19"/>
    <w:rsid w:val="00B33764"/>
    <w:rsid w:val="00B357A4"/>
    <w:rsid w:val="00B35C87"/>
    <w:rsid w:val="00B35CD5"/>
    <w:rsid w:val="00B37912"/>
    <w:rsid w:val="00B40861"/>
    <w:rsid w:val="00B4131D"/>
    <w:rsid w:val="00B41959"/>
    <w:rsid w:val="00B41D1D"/>
    <w:rsid w:val="00B424A1"/>
    <w:rsid w:val="00B42937"/>
    <w:rsid w:val="00B44E0A"/>
    <w:rsid w:val="00B45D53"/>
    <w:rsid w:val="00B47603"/>
    <w:rsid w:val="00B47B27"/>
    <w:rsid w:val="00B47FED"/>
    <w:rsid w:val="00B51573"/>
    <w:rsid w:val="00B51D6C"/>
    <w:rsid w:val="00B5206C"/>
    <w:rsid w:val="00B53361"/>
    <w:rsid w:val="00B54980"/>
    <w:rsid w:val="00B55917"/>
    <w:rsid w:val="00B55F91"/>
    <w:rsid w:val="00B561D3"/>
    <w:rsid w:val="00B56A72"/>
    <w:rsid w:val="00B5720D"/>
    <w:rsid w:val="00B57849"/>
    <w:rsid w:val="00B612B8"/>
    <w:rsid w:val="00B6245A"/>
    <w:rsid w:val="00B62722"/>
    <w:rsid w:val="00B627BA"/>
    <w:rsid w:val="00B63A37"/>
    <w:rsid w:val="00B66211"/>
    <w:rsid w:val="00B70394"/>
    <w:rsid w:val="00B72B3D"/>
    <w:rsid w:val="00B72C5F"/>
    <w:rsid w:val="00B7387C"/>
    <w:rsid w:val="00B745E3"/>
    <w:rsid w:val="00B74999"/>
    <w:rsid w:val="00B75C5B"/>
    <w:rsid w:val="00B768C4"/>
    <w:rsid w:val="00B80421"/>
    <w:rsid w:val="00B8070A"/>
    <w:rsid w:val="00B81C61"/>
    <w:rsid w:val="00B8274E"/>
    <w:rsid w:val="00B82973"/>
    <w:rsid w:val="00B82C3C"/>
    <w:rsid w:val="00B85241"/>
    <w:rsid w:val="00B86657"/>
    <w:rsid w:val="00B86B9A"/>
    <w:rsid w:val="00B91F2A"/>
    <w:rsid w:val="00B92165"/>
    <w:rsid w:val="00B930C1"/>
    <w:rsid w:val="00B935D5"/>
    <w:rsid w:val="00B936E8"/>
    <w:rsid w:val="00B937C7"/>
    <w:rsid w:val="00B93C14"/>
    <w:rsid w:val="00B93E50"/>
    <w:rsid w:val="00B96068"/>
    <w:rsid w:val="00B96737"/>
    <w:rsid w:val="00B9739F"/>
    <w:rsid w:val="00BA0577"/>
    <w:rsid w:val="00BA2038"/>
    <w:rsid w:val="00BA3725"/>
    <w:rsid w:val="00BA3C31"/>
    <w:rsid w:val="00BA4026"/>
    <w:rsid w:val="00BA5405"/>
    <w:rsid w:val="00BA5B21"/>
    <w:rsid w:val="00BA7491"/>
    <w:rsid w:val="00BB2C00"/>
    <w:rsid w:val="00BB3BE0"/>
    <w:rsid w:val="00BB5014"/>
    <w:rsid w:val="00BB53BC"/>
    <w:rsid w:val="00BB564C"/>
    <w:rsid w:val="00BB598D"/>
    <w:rsid w:val="00BB62E5"/>
    <w:rsid w:val="00BB68D4"/>
    <w:rsid w:val="00BC03D1"/>
    <w:rsid w:val="00BC062D"/>
    <w:rsid w:val="00BC177E"/>
    <w:rsid w:val="00BC2244"/>
    <w:rsid w:val="00BC5785"/>
    <w:rsid w:val="00BC662C"/>
    <w:rsid w:val="00BC6ACF"/>
    <w:rsid w:val="00BC721D"/>
    <w:rsid w:val="00BC7B34"/>
    <w:rsid w:val="00BD05D9"/>
    <w:rsid w:val="00BD2205"/>
    <w:rsid w:val="00BD4108"/>
    <w:rsid w:val="00BD4A17"/>
    <w:rsid w:val="00BD5ACC"/>
    <w:rsid w:val="00BD67B1"/>
    <w:rsid w:val="00BD6A1C"/>
    <w:rsid w:val="00BD7170"/>
    <w:rsid w:val="00BE13A2"/>
    <w:rsid w:val="00BE21C9"/>
    <w:rsid w:val="00BE3BA6"/>
    <w:rsid w:val="00BE4F87"/>
    <w:rsid w:val="00BE5A93"/>
    <w:rsid w:val="00BE6B27"/>
    <w:rsid w:val="00BF1343"/>
    <w:rsid w:val="00BF1758"/>
    <w:rsid w:val="00BF18F9"/>
    <w:rsid w:val="00BF375B"/>
    <w:rsid w:val="00BF43FF"/>
    <w:rsid w:val="00BF567A"/>
    <w:rsid w:val="00BF60FD"/>
    <w:rsid w:val="00BF62C2"/>
    <w:rsid w:val="00BF77E2"/>
    <w:rsid w:val="00BF7E91"/>
    <w:rsid w:val="00C00A3A"/>
    <w:rsid w:val="00C00DFF"/>
    <w:rsid w:val="00C00E7B"/>
    <w:rsid w:val="00C01464"/>
    <w:rsid w:val="00C0304E"/>
    <w:rsid w:val="00C06D69"/>
    <w:rsid w:val="00C0732E"/>
    <w:rsid w:val="00C10085"/>
    <w:rsid w:val="00C11F50"/>
    <w:rsid w:val="00C127AF"/>
    <w:rsid w:val="00C12967"/>
    <w:rsid w:val="00C13ACC"/>
    <w:rsid w:val="00C1503E"/>
    <w:rsid w:val="00C178C4"/>
    <w:rsid w:val="00C17AA2"/>
    <w:rsid w:val="00C17E7C"/>
    <w:rsid w:val="00C20495"/>
    <w:rsid w:val="00C2290D"/>
    <w:rsid w:val="00C234DB"/>
    <w:rsid w:val="00C243C9"/>
    <w:rsid w:val="00C24A0D"/>
    <w:rsid w:val="00C24B64"/>
    <w:rsid w:val="00C26592"/>
    <w:rsid w:val="00C2693D"/>
    <w:rsid w:val="00C27B6D"/>
    <w:rsid w:val="00C3033A"/>
    <w:rsid w:val="00C306F0"/>
    <w:rsid w:val="00C31107"/>
    <w:rsid w:val="00C32638"/>
    <w:rsid w:val="00C32ABE"/>
    <w:rsid w:val="00C32C93"/>
    <w:rsid w:val="00C33C5C"/>
    <w:rsid w:val="00C33F8C"/>
    <w:rsid w:val="00C35506"/>
    <w:rsid w:val="00C373A2"/>
    <w:rsid w:val="00C41CF6"/>
    <w:rsid w:val="00C427F7"/>
    <w:rsid w:val="00C44F63"/>
    <w:rsid w:val="00C4584B"/>
    <w:rsid w:val="00C4598E"/>
    <w:rsid w:val="00C47279"/>
    <w:rsid w:val="00C4788E"/>
    <w:rsid w:val="00C479E1"/>
    <w:rsid w:val="00C528B1"/>
    <w:rsid w:val="00C52BB2"/>
    <w:rsid w:val="00C52C11"/>
    <w:rsid w:val="00C5331A"/>
    <w:rsid w:val="00C548C2"/>
    <w:rsid w:val="00C57DA4"/>
    <w:rsid w:val="00C61292"/>
    <w:rsid w:val="00C630B5"/>
    <w:rsid w:val="00C6391B"/>
    <w:rsid w:val="00C63B64"/>
    <w:rsid w:val="00C63F83"/>
    <w:rsid w:val="00C649B4"/>
    <w:rsid w:val="00C6589D"/>
    <w:rsid w:val="00C66522"/>
    <w:rsid w:val="00C66F24"/>
    <w:rsid w:val="00C67762"/>
    <w:rsid w:val="00C67C07"/>
    <w:rsid w:val="00C71624"/>
    <w:rsid w:val="00C723D8"/>
    <w:rsid w:val="00C72E9F"/>
    <w:rsid w:val="00C75C7C"/>
    <w:rsid w:val="00C762FF"/>
    <w:rsid w:val="00C80535"/>
    <w:rsid w:val="00C8141F"/>
    <w:rsid w:val="00C8178D"/>
    <w:rsid w:val="00C8186F"/>
    <w:rsid w:val="00C8272D"/>
    <w:rsid w:val="00C836DA"/>
    <w:rsid w:val="00C849F4"/>
    <w:rsid w:val="00C85F56"/>
    <w:rsid w:val="00C864D1"/>
    <w:rsid w:val="00C8701C"/>
    <w:rsid w:val="00C90D46"/>
    <w:rsid w:val="00C90DB8"/>
    <w:rsid w:val="00C90F01"/>
    <w:rsid w:val="00C93147"/>
    <w:rsid w:val="00C931A7"/>
    <w:rsid w:val="00C95195"/>
    <w:rsid w:val="00C976F5"/>
    <w:rsid w:val="00CA0419"/>
    <w:rsid w:val="00CA06B6"/>
    <w:rsid w:val="00CA0C1B"/>
    <w:rsid w:val="00CA1D24"/>
    <w:rsid w:val="00CA23A4"/>
    <w:rsid w:val="00CA2ABF"/>
    <w:rsid w:val="00CA4786"/>
    <w:rsid w:val="00CA5664"/>
    <w:rsid w:val="00CA6FFE"/>
    <w:rsid w:val="00CA76A9"/>
    <w:rsid w:val="00CA78CD"/>
    <w:rsid w:val="00CA7AD6"/>
    <w:rsid w:val="00CB0E18"/>
    <w:rsid w:val="00CB200D"/>
    <w:rsid w:val="00CB2BFD"/>
    <w:rsid w:val="00CB3CA0"/>
    <w:rsid w:val="00CB7013"/>
    <w:rsid w:val="00CC2CB1"/>
    <w:rsid w:val="00CC365C"/>
    <w:rsid w:val="00CC5C77"/>
    <w:rsid w:val="00CC5C83"/>
    <w:rsid w:val="00CD08F9"/>
    <w:rsid w:val="00CD2205"/>
    <w:rsid w:val="00CD2DBC"/>
    <w:rsid w:val="00CD303D"/>
    <w:rsid w:val="00CD3273"/>
    <w:rsid w:val="00CD33A3"/>
    <w:rsid w:val="00CD50D1"/>
    <w:rsid w:val="00CD537E"/>
    <w:rsid w:val="00CD7580"/>
    <w:rsid w:val="00CE019B"/>
    <w:rsid w:val="00CE0CD6"/>
    <w:rsid w:val="00CE13FB"/>
    <w:rsid w:val="00CE3120"/>
    <w:rsid w:val="00CE32C1"/>
    <w:rsid w:val="00CE7F7B"/>
    <w:rsid w:val="00CF0247"/>
    <w:rsid w:val="00CF2081"/>
    <w:rsid w:val="00CF2E63"/>
    <w:rsid w:val="00CF33E9"/>
    <w:rsid w:val="00CF37C0"/>
    <w:rsid w:val="00CF3AC4"/>
    <w:rsid w:val="00CF3B76"/>
    <w:rsid w:val="00CF3C2C"/>
    <w:rsid w:val="00CF3D6F"/>
    <w:rsid w:val="00CF459B"/>
    <w:rsid w:val="00CF594E"/>
    <w:rsid w:val="00D00661"/>
    <w:rsid w:val="00D006AE"/>
    <w:rsid w:val="00D00A86"/>
    <w:rsid w:val="00D027D9"/>
    <w:rsid w:val="00D030E2"/>
    <w:rsid w:val="00D03398"/>
    <w:rsid w:val="00D03A4A"/>
    <w:rsid w:val="00D03C0C"/>
    <w:rsid w:val="00D04636"/>
    <w:rsid w:val="00D053AF"/>
    <w:rsid w:val="00D056B0"/>
    <w:rsid w:val="00D05FE7"/>
    <w:rsid w:val="00D102C2"/>
    <w:rsid w:val="00D1076D"/>
    <w:rsid w:val="00D10ED4"/>
    <w:rsid w:val="00D11CE9"/>
    <w:rsid w:val="00D11E98"/>
    <w:rsid w:val="00D1229B"/>
    <w:rsid w:val="00D122CC"/>
    <w:rsid w:val="00D13956"/>
    <w:rsid w:val="00D144CD"/>
    <w:rsid w:val="00D144F5"/>
    <w:rsid w:val="00D16481"/>
    <w:rsid w:val="00D20CA0"/>
    <w:rsid w:val="00D21BA0"/>
    <w:rsid w:val="00D2278E"/>
    <w:rsid w:val="00D2395E"/>
    <w:rsid w:val="00D245C1"/>
    <w:rsid w:val="00D26D5A"/>
    <w:rsid w:val="00D27644"/>
    <w:rsid w:val="00D27CCE"/>
    <w:rsid w:val="00D31DAB"/>
    <w:rsid w:val="00D3269B"/>
    <w:rsid w:val="00D33ECF"/>
    <w:rsid w:val="00D36436"/>
    <w:rsid w:val="00D3699C"/>
    <w:rsid w:val="00D370CC"/>
    <w:rsid w:val="00D37110"/>
    <w:rsid w:val="00D40878"/>
    <w:rsid w:val="00D42521"/>
    <w:rsid w:val="00D428FF"/>
    <w:rsid w:val="00D42B5E"/>
    <w:rsid w:val="00D431AC"/>
    <w:rsid w:val="00D44C21"/>
    <w:rsid w:val="00D45870"/>
    <w:rsid w:val="00D459DA"/>
    <w:rsid w:val="00D461E1"/>
    <w:rsid w:val="00D472AB"/>
    <w:rsid w:val="00D52E7C"/>
    <w:rsid w:val="00D53BAF"/>
    <w:rsid w:val="00D60C3A"/>
    <w:rsid w:val="00D60E7B"/>
    <w:rsid w:val="00D6109D"/>
    <w:rsid w:val="00D61E51"/>
    <w:rsid w:val="00D61F4C"/>
    <w:rsid w:val="00D636EA"/>
    <w:rsid w:val="00D63DA3"/>
    <w:rsid w:val="00D64957"/>
    <w:rsid w:val="00D64BDD"/>
    <w:rsid w:val="00D6656F"/>
    <w:rsid w:val="00D70A65"/>
    <w:rsid w:val="00D73D1A"/>
    <w:rsid w:val="00D745AC"/>
    <w:rsid w:val="00D74D53"/>
    <w:rsid w:val="00D810B1"/>
    <w:rsid w:val="00D81B9E"/>
    <w:rsid w:val="00D82012"/>
    <w:rsid w:val="00D82991"/>
    <w:rsid w:val="00D82D5C"/>
    <w:rsid w:val="00D83616"/>
    <w:rsid w:val="00D8363C"/>
    <w:rsid w:val="00D853E8"/>
    <w:rsid w:val="00D86C71"/>
    <w:rsid w:val="00D906F3"/>
    <w:rsid w:val="00D91729"/>
    <w:rsid w:val="00D92445"/>
    <w:rsid w:val="00D93B96"/>
    <w:rsid w:val="00D93CD8"/>
    <w:rsid w:val="00D9400D"/>
    <w:rsid w:val="00D96E0E"/>
    <w:rsid w:val="00D977ED"/>
    <w:rsid w:val="00DA1936"/>
    <w:rsid w:val="00DA19BA"/>
    <w:rsid w:val="00DA3698"/>
    <w:rsid w:val="00DA43A1"/>
    <w:rsid w:val="00DA4D9F"/>
    <w:rsid w:val="00DA6740"/>
    <w:rsid w:val="00DA6F4F"/>
    <w:rsid w:val="00DB0588"/>
    <w:rsid w:val="00DB1C08"/>
    <w:rsid w:val="00DB2F7D"/>
    <w:rsid w:val="00DB4F37"/>
    <w:rsid w:val="00DB5285"/>
    <w:rsid w:val="00DB7271"/>
    <w:rsid w:val="00DB7F31"/>
    <w:rsid w:val="00DC02F5"/>
    <w:rsid w:val="00DC0A91"/>
    <w:rsid w:val="00DC112B"/>
    <w:rsid w:val="00DC17F8"/>
    <w:rsid w:val="00DC1F0D"/>
    <w:rsid w:val="00DC43C7"/>
    <w:rsid w:val="00DC4890"/>
    <w:rsid w:val="00DC51B8"/>
    <w:rsid w:val="00DC52D2"/>
    <w:rsid w:val="00DC5CE1"/>
    <w:rsid w:val="00DC6315"/>
    <w:rsid w:val="00DC665A"/>
    <w:rsid w:val="00DC68DA"/>
    <w:rsid w:val="00DC6D55"/>
    <w:rsid w:val="00DC6F66"/>
    <w:rsid w:val="00DC7062"/>
    <w:rsid w:val="00DC796F"/>
    <w:rsid w:val="00DD4FEB"/>
    <w:rsid w:val="00DD55F4"/>
    <w:rsid w:val="00DE0CCD"/>
    <w:rsid w:val="00DE12A5"/>
    <w:rsid w:val="00DE3D02"/>
    <w:rsid w:val="00DE43FF"/>
    <w:rsid w:val="00DE45EF"/>
    <w:rsid w:val="00DE6CDA"/>
    <w:rsid w:val="00DE75C7"/>
    <w:rsid w:val="00DF05A7"/>
    <w:rsid w:val="00DF0B6D"/>
    <w:rsid w:val="00DF2A52"/>
    <w:rsid w:val="00DF2B9D"/>
    <w:rsid w:val="00DF3043"/>
    <w:rsid w:val="00DF582E"/>
    <w:rsid w:val="00DF60F8"/>
    <w:rsid w:val="00DF6864"/>
    <w:rsid w:val="00DF692A"/>
    <w:rsid w:val="00DF6AE0"/>
    <w:rsid w:val="00DF747F"/>
    <w:rsid w:val="00E00CD8"/>
    <w:rsid w:val="00E00EF3"/>
    <w:rsid w:val="00E015C0"/>
    <w:rsid w:val="00E03373"/>
    <w:rsid w:val="00E04AA3"/>
    <w:rsid w:val="00E052D1"/>
    <w:rsid w:val="00E061E3"/>
    <w:rsid w:val="00E06975"/>
    <w:rsid w:val="00E07140"/>
    <w:rsid w:val="00E10A3C"/>
    <w:rsid w:val="00E111A1"/>
    <w:rsid w:val="00E12ADE"/>
    <w:rsid w:val="00E136CB"/>
    <w:rsid w:val="00E140F5"/>
    <w:rsid w:val="00E153A4"/>
    <w:rsid w:val="00E15556"/>
    <w:rsid w:val="00E17473"/>
    <w:rsid w:val="00E20044"/>
    <w:rsid w:val="00E20E5C"/>
    <w:rsid w:val="00E2125C"/>
    <w:rsid w:val="00E221D1"/>
    <w:rsid w:val="00E22C10"/>
    <w:rsid w:val="00E25D45"/>
    <w:rsid w:val="00E2660A"/>
    <w:rsid w:val="00E301DC"/>
    <w:rsid w:val="00E318A9"/>
    <w:rsid w:val="00E339D2"/>
    <w:rsid w:val="00E354F5"/>
    <w:rsid w:val="00E3560C"/>
    <w:rsid w:val="00E35835"/>
    <w:rsid w:val="00E359F7"/>
    <w:rsid w:val="00E35B4A"/>
    <w:rsid w:val="00E43336"/>
    <w:rsid w:val="00E45AF9"/>
    <w:rsid w:val="00E47B6B"/>
    <w:rsid w:val="00E501AD"/>
    <w:rsid w:val="00E50536"/>
    <w:rsid w:val="00E50D42"/>
    <w:rsid w:val="00E51035"/>
    <w:rsid w:val="00E51072"/>
    <w:rsid w:val="00E52180"/>
    <w:rsid w:val="00E53D06"/>
    <w:rsid w:val="00E54471"/>
    <w:rsid w:val="00E54A3D"/>
    <w:rsid w:val="00E55C5F"/>
    <w:rsid w:val="00E572D0"/>
    <w:rsid w:val="00E57B67"/>
    <w:rsid w:val="00E61019"/>
    <w:rsid w:val="00E61662"/>
    <w:rsid w:val="00E660C0"/>
    <w:rsid w:val="00E6627C"/>
    <w:rsid w:val="00E71055"/>
    <w:rsid w:val="00E7174E"/>
    <w:rsid w:val="00E73EE2"/>
    <w:rsid w:val="00E7601B"/>
    <w:rsid w:val="00E77DC3"/>
    <w:rsid w:val="00E77E4E"/>
    <w:rsid w:val="00E81759"/>
    <w:rsid w:val="00E8198C"/>
    <w:rsid w:val="00E81BCC"/>
    <w:rsid w:val="00E81E93"/>
    <w:rsid w:val="00E826F9"/>
    <w:rsid w:val="00E82E95"/>
    <w:rsid w:val="00E82F63"/>
    <w:rsid w:val="00E83206"/>
    <w:rsid w:val="00E8475E"/>
    <w:rsid w:val="00E84B04"/>
    <w:rsid w:val="00E85F8F"/>
    <w:rsid w:val="00E87A0E"/>
    <w:rsid w:val="00E87D14"/>
    <w:rsid w:val="00E91A3B"/>
    <w:rsid w:val="00E92B72"/>
    <w:rsid w:val="00E94485"/>
    <w:rsid w:val="00E95388"/>
    <w:rsid w:val="00EA0578"/>
    <w:rsid w:val="00EA0B9E"/>
    <w:rsid w:val="00EA0BE6"/>
    <w:rsid w:val="00EA1685"/>
    <w:rsid w:val="00EA1CB2"/>
    <w:rsid w:val="00EA24EF"/>
    <w:rsid w:val="00EA3C7F"/>
    <w:rsid w:val="00EA5466"/>
    <w:rsid w:val="00EA5CAA"/>
    <w:rsid w:val="00EA7657"/>
    <w:rsid w:val="00EB0675"/>
    <w:rsid w:val="00EB07F8"/>
    <w:rsid w:val="00EB148E"/>
    <w:rsid w:val="00EB3502"/>
    <w:rsid w:val="00EB5824"/>
    <w:rsid w:val="00EB64D9"/>
    <w:rsid w:val="00EB6B08"/>
    <w:rsid w:val="00EC0CCB"/>
    <w:rsid w:val="00EC21B2"/>
    <w:rsid w:val="00EC2304"/>
    <w:rsid w:val="00EC29CA"/>
    <w:rsid w:val="00EC2C25"/>
    <w:rsid w:val="00EC30E5"/>
    <w:rsid w:val="00EC35AE"/>
    <w:rsid w:val="00EC4CC5"/>
    <w:rsid w:val="00EC5770"/>
    <w:rsid w:val="00EC7434"/>
    <w:rsid w:val="00ED1455"/>
    <w:rsid w:val="00ED2973"/>
    <w:rsid w:val="00ED373C"/>
    <w:rsid w:val="00ED397B"/>
    <w:rsid w:val="00ED3D5B"/>
    <w:rsid w:val="00ED457D"/>
    <w:rsid w:val="00ED4669"/>
    <w:rsid w:val="00ED6E2D"/>
    <w:rsid w:val="00ED6F3B"/>
    <w:rsid w:val="00ED706D"/>
    <w:rsid w:val="00EE137A"/>
    <w:rsid w:val="00EE1A41"/>
    <w:rsid w:val="00EE3418"/>
    <w:rsid w:val="00EE4949"/>
    <w:rsid w:val="00EE4E87"/>
    <w:rsid w:val="00EE661B"/>
    <w:rsid w:val="00EE6722"/>
    <w:rsid w:val="00EE68FA"/>
    <w:rsid w:val="00EF062C"/>
    <w:rsid w:val="00EF1DF3"/>
    <w:rsid w:val="00EF24D9"/>
    <w:rsid w:val="00F0073E"/>
    <w:rsid w:val="00F0101C"/>
    <w:rsid w:val="00F01072"/>
    <w:rsid w:val="00F02531"/>
    <w:rsid w:val="00F02CCA"/>
    <w:rsid w:val="00F03522"/>
    <w:rsid w:val="00F03EF1"/>
    <w:rsid w:val="00F05945"/>
    <w:rsid w:val="00F05F4E"/>
    <w:rsid w:val="00F064E9"/>
    <w:rsid w:val="00F077A6"/>
    <w:rsid w:val="00F07807"/>
    <w:rsid w:val="00F10D1C"/>
    <w:rsid w:val="00F11C10"/>
    <w:rsid w:val="00F13482"/>
    <w:rsid w:val="00F141F8"/>
    <w:rsid w:val="00F14AB5"/>
    <w:rsid w:val="00F168BD"/>
    <w:rsid w:val="00F16D32"/>
    <w:rsid w:val="00F1709A"/>
    <w:rsid w:val="00F17FF3"/>
    <w:rsid w:val="00F20AA8"/>
    <w:rsid w:val="00F2116D"/>
    <w:rsid w:val="00F21BAC"/>
    <w:rsid w:val="00F238D8"/>
    <w:rsid w:val="00F23DD4"/>
    <w:rsid w:val="00F27070"/>
    <w:rsid w:val="00F301E7"/>
    <w:rsid w:val="00F3180C"/>
    <w:rsid w:val="00F31AB8"/>
    <w:rsid w:val="00F32860"/>
    <w:rsid w:val="00F33C6D"/>
    <w:rsid w:val="00F33F5C"/>
    <w:rsid w:val="00F340DE"/>
    <w:rsid w:val="00F36156"/>
    <w:rsid w:val="00F36BC8"/>
    <w:rsid w:val="00F375E4"/>
    <w:rsid w:val="00F400C3"/>
    <w:rsid w:val="00F40EB9"/>
    <w:rsid w:val="00F4164E"/>
    <w:rsid w:val="00F41BFD"/>
    <w:rsid w:val="00F425B0"/>
    <w:rsid w:val="00F42C10"/>
    <w:rsid w:val="00F43252"/>
    <w:rsid w:val="00F432B3"/>
    <w:rsid w:val="00F44A63"/>
    <w:rsid w:val="00F45BB7"/>
    <w:rsid w:val="00F47ACC"/>
    <w:rsid w:val="00F50584"/>
    <w:rsid w:val="00F5137F"/>
    <w:rsid w:val="00F51D2C"/>
    <w:rsid w:val="00F529D3"/>
    <w:rsid w:val="00F52C27"/>
    <w:rsid w:val="00F532B2"/>
    <w:rsid w:val="00F547AA"/>
    <w:rsid w:val="00F554A9"/>
    <w:rsid w:val="00F56993"/>
    <w:rsid w:val="00F56B7E"/>
    <w:rsid w:val="00F57135"/>
    <w:rsid w:val="00F60E2B"/>
    <w:rsid w:val="00F61686"/>
    <w:rsid w:val="00F61E5C"/>
    <w:rsid w:val="00F641F5"/>
    <w:rsid w:val="00F65A97"/>
    <w:rsid w:val="00F65AA4"/>
    <w:rsid w:val="00F65B7F"/>
    <w:rsid w:val="00F66278"/>
    <w:rsid w:val="00F67AE7"/>
    <w:rsid w:val="00F67D8A"/>
    <w:rsid w:val="00F67F55"/>
    <w:rsid w:val="00F709B8"/>
    <w:rsid w:val="00F70FD5"/>
    <w:rsid w:val="00F77366"/>
    <w:rsid w:val="00F773CC"/>
    <w:rsid w:val="00F774A1"/>
    <w:rsid w:val="00F8198E"/>
    <w:rsid w:val="00F82162"/>
    <w:rsid w:val="00F82F95"/>
    <w:rsid w:val="00F83110"/>
    <w:rsid w:val="00F8339E"/>
    <w:rsid w:val="00F90E5C"/>
    <w:rsid w:val="00F9121E"/>
    <w:rsid w:val="00F934B6"/>
    <w:rsid w:val="00F9770A"/>
    <w:rsid w:val="00F97C1E"/>
    <w:rsid w:val="00FA1E08"/>
    <w:rsid w:val="00FA27E5"/>
    <w:rsid w:val="00FA33DF"/>
    <w:rsid w:val="00FA45C2"/>
    <w:rsid w:val="00FA4FAF"/>
    <w:rsid w:val="00FA56CB"/>
    <w:rsid w:val="00FA578F"/>
    <w:rsid w:val="00FA5915"/>
    <w:rsid w:val="00FA7203"/>
    <w:rsid w:val="00FA75EB"/>
    <w:rsid w:val="00FA7E1B"/>
    <w:rsid w:val="00FB0039"/>
    <w:rsid w:val="00FB2E30"/>
    <w:rsid w:val="00FB3023"/>
    <w:rsid w:val="00FB3096"/>
    <w:rsid w:val="00FB35C0"/>
    <w:rsid w:val="00FB4069"/>
    <w:rsid w:val="00FB46EE"/>
    <w:rsid w:val="00FB5CFE"/>
    <w:rsid w:val="00FB5DA6"/>
    <w:rsid w:val="00FB670F"/>
    <w:rsid w:val="00FB6DCA"/>
    <w:rsid w:val="00FB7BB9"/>
    <w:rsid w:val="00FC012F"/>
    <w:rsid w:val="00FC1423"/>
    <w:rsid w:val="00FC20B0"/>
    <w:rsid w:val="00FC3B1E"/>
    <w:rsid w:val="00FC5120"/>
    <w:rsid w:val="00FC5D0C"/>
    <w:rsid w:val="00FC60B1"/>
    <w:rsid w:val="00FC75F1"/>
    <w:rsid w:val="00FC7FED"/>
    <w:rsid w:val="00FD0310"/>
    <w:rsid w:val="00FD0F39"/>
    <w:rsid w:val="00FD2469"/>
    <w:rsid w:val="00FD5005"/>
    <w:rsid w:val="00FD590B"/>
    <w:rsid w:val="00FD5997"/>
    <w:rsid w:val="00FD60A6"/>
    <w:rsid w:val="00FD6396"/>
    <w:rsid w:val="00FD7E6B"/>
    <w:rsid w:val="00FE059F"/>
    <w:rsid w:val="00FE1696"/>
    <w:rsid w:val="00FE2AA6"/>
    <w:rsid w:val="00FE3846"/>
    <w:rsid w:val="00FE6867"/>
    <w:rsid w:val="00FE6948"/>
    <w:rsid w:val="00FF120C"/>
    <w:rsid w:val="00FF16A8"/>
    <w:rsid w:val="00FF25D3"/>
    <w:rsid w:val="00FF486E"/>
    <w:rsid w:val="00FF4885"/>
    <w:rsid w:val="00FF4B15"/>
    <w:rsid w:val="00FF4CC0"/>
    <w:rsid w:val="00FF4E34"/>
    <w:rsid w:val="00FF52C4"/>
    <w:rsid w:val="00FF603B"/>
    <w:rsid w:val="00FF6B26"/>
    <w:rsid w:val="00FF7ABB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CB6D3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F168BD"/>
    <w:pPr>
      <w:spacing w:after="0" w:line="240" w:lineRule="auto"/>
    </w:pPr>
  </w:style>
  <w:style w:type="character" w:customStyle="1" w:styleId="ms-rtethemefontface-1">
    <w:name w:val="ms-rtethemefontface-1"/>
    <w:basedOn w:val="DefaultParagraphFont"/>
    <w:rsid w:val="00266E48"/>
  </w:style>
  <w:style w:type="paragraph" w:styleId="Header">
    <w:name w:val="header"/>
    <w:basedOn w:val="Normal"/>
    <w:link w:val="Head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ACF"/>
  </w:style>
  <w:style w:type="paragraph" w:styleId="Footer">
    <w:name w:val="footer"/>
    <w:basedOn w:val="Normal"/>
    <w:link w:val="Foot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A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0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3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3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0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6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64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9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8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7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6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ecomeproworkshop.com" TargetMode="External"/><Relationship Id="rId13" Type="http://schemas.openxmlformats.org/officeDocument/2006/relationships/hyperlink" Target="http://www.vehicleservicepros.com/article/10922127/excessive-soot-levels-in-oil-can-cause-engine-issues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landlinemag.com/Magazine/2010/May/BottomLine/Oil-analysis.aspx" TargetMode="External"/><Relationship Id="rId17" Type="http://schemas.openxmlformats.org/officeDocument/2006/relationships/hyperlink" Target="http://www.rainsalestraining.com/resources/sales-webinar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rainsalestraining.com/blog/how-to-increase-your-sales-success-with-these-sales-tip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achinerylubrication.com/Read/873/oil-test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om/sales/8-pro-techniques-top-sales-professionals-use-when-selling/" TargetMode="External"/><Relationship Id="rId10" Type="http://schemas.openxmlformats.org/officeDocument/2006/relationships/hyperlink" Target="http://www.truckinginfo.com/channel/fuel-smarts/news/story/2016/08/dot-epa-release-phase-2-greenhouse-gas-emissions-regs.aspx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overdriveonline.com/13-reasons-you-hang-on-to-that-old-truck/#" TargetMode="External"/><Relationship Id="rId14" Type="http://schemas.openxmlformats.org/officeDocument/2006/relationships/hyperlink" Target="http://hddeo.com/ImpactofSootinEngineOilonWear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5EB0FD-A86D-4E9B-8B6F-8DDDC85AF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888</TotalTime>
  <Pages>2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24</cp:revision>
  <dcterms:created xsi:type="dcterms:W3CDTF">2016-08-23T10:26:00Z</dcterms:created>
  <dcterms:modified xsi:type="dcterms:W3CDTF">2016-08-24T01:53:00Z</dcterms:modified>
</cp:coreProperties>
</file>